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EF9" w:rsidRPr="00717CF5" w:rsidRDefault="00914EF9" w:rsidP="00717CF5">
      <w:pPr>
        <w:shd w:val="clear" w:color="auto" w:fill="FFFFFF"/>
        <w:spacing w:before="163" w:line="360" w:lineRule="auto"/>
        <w:ind w:right="29"/>
        <w:jc w:val="center"/>
        <w:rPr>
          <w:rFonts w:ascii="Times New Roman" w:hAnsi="Times New Roman" w:cs="Times New Roman"/>
          <w:sz w:val="28"/>
          <w:szCs w:val="28"/>
        </w:rPr>
      </w:pPr>
      <w:r w:rsidRPr="00717CF5">
        <w:rPr>
          <w:rFonts w:ascii="Times New Roman" w:hAnsi="Times New Roman" w:cs="Times New Roman"/>
          <w:b/>
          <w:bCs/>
          <w:color w:val="000000"/>
          <w:spacing w:val="12"/>
          <w:sz w:val="28"/>
          <w:szCs w:val="28"/>
        </w:rPr>
        <w:t>Классный час на тему: «НА ЧТО ИМЕЕМ ПРАВО»</w:t>
      </w:r>
      <w:r w:rsidR="00717CF5" w:rsidRPr="00717CF5">
        <w:rPr>
          <w:rFonts w:ascii="Times New Roman" w:hAnsi="Times New Roman" w:cs="Times New Roman"/>
          <w:bCs/>
          <w:color w:val="000000"/>
          <w:spacing w:val="12"/>
          <w:sz w:val="28"/>
          <w:szCs w:val="28"/>
        </w:rPr>
        <w:t xml:space="preserve"> </w:t>
      </w:r>
    </w:p>
    <w:p w:rsidR="00914EF9" w:rsidRPr="00717CF5" w:rsidRDefault="00914EF9" w:rsidP="00914EF9">
      <w:pPr>
        <w:shd w:val="clear" w:color="auto" w:fill="FFFFFF"/>
        <w:spacing w:before="250" w:line="360" w:lineRule="auto"/>
        <w:ind w:right="29" w:firstLine="355"/>
        <w:jc w:val="both"/>
        <w:rPr>
          <w:rFonts w:ascii="Times New Roman" w:hAnsi="Times New Roman" w:cs="Times New Roman"/>
          <w:sz w:val="28"/>
          <w:szCs w:val="28"/>
        </w:rPr>
      </w:pPr>
      <w:r w:rsidRPr="00717CF5">
        <w:rPr>
          <w:rFonts w:ascii="Times New Roman" w:hAnsi="Times New Roman" w:cs="Times New Roman"/>
          <w:b/>
          <w:color w:val="000000"/>
          <w:spacing w:val="-3"/>
          <w:sz w:val="28"/>
          <w:szCs w:val="28"/>
        </w:rPr>
        <w:t xml:space="preserve">Цели: </w:t>
      </w:r>
      <w:r w:rsidRPr="00717CF5">
        <w:rPr>
          <w:rFonts w:ascii="Times New Roman" w:hAnsi="Times New Roman" w:cs="Times New Roman"/>
          <w:color w:val="000000"/>
          <w:spacing w:val="-3"/>
          <w:sz w:val="28"/>
          <w:szCs w:val="28"/>
        </w:rPr>
        <w:t>дать детям первоначальные правовые знания, возмож</w:t>
      </w:r>
      <w:r w:rsidRPr="00717CF5">
        <w:rPr>
          <w:rFonts w:ascii="Times New Roman" w:hAnsi="Times New Roman" w:cs="Times New Roman"/>
          <w:color w:val="000000"/>
          <w:spacing w:val="-3"/>
          <w:sz w:val="28"/>
          <w:szCs w:val="28"/>
        </w:rPr>
        <w:softHyphen/>
      </w:r>
      <w:r w:rsidRPr="00717CF5">
        <w:rPr>
          <w:rFonts w:ascii="Times New Roman" w:hAnsi="Times New Roman" w:cs="Times New Roman"/>
          <w:color w:val="000000"/>
          <w:spacing w:val="-5"/>
          <w:sz w:val="28"/>
          <w:szCs w:val="28"/>
        </w:rPr>
        <w:t>ность почувствовать себя ответственными гражданами своей стра</w:t>
      </w:r>
      <w:r w:rsidRPr="00717CF5">
        <w:rPr>
          <w:rFonts w:ascii="Times New Roman" w:hAnsi="Times New Roman" w:cs="Times New Roman"/>
          <w:color w:val="000000"/>
          <w:spacing w:val="-5"/>
          <w:sz w:val="28"/>
          <w:szCs w:val="28"/>
        </w:rPr>
        <w:softHyphen/>
      </w:r>
      <w:r w:rsidRPr="00717CF5">
        <w:rPr>
          <w:rFonts w:ascii="Times New Roman" w:hAnsi="Times New Roman" w:cs="Times New Roman"/>
          <w:color w:val="000000"/>
          <w:spacing w:val="-6"/>
          <w:sz w:val="28"/>
          <w:szCs w:val="28"/>
        </w:rPr>
        <w:t xml:space="preserve">ны; побуждать детей более широко использовать в игре знания об окружающей жизни; учить находить коллективный ответ путем </w:t>
      </w:r>
      <w:r w:rsidRPr="00717CF5">
        <w:rPr>
          <w:rFonts w:ascii="Times New Roman" w:hAnsi="Times New Roman" w:cs="Times New Roman"/>
          <w:color w:val="000000"/>
          <w:spacing w:val="-5"/>
          <w:sz w:val="28"/>
          <w:szCs w:val="28"/>
        </w:rPr>
        <w:t>обсуждения.</w:t>
      </w:r>
    </w:p>
    <w:p w:rsidR="00914EF9" w:rsidRPr="00717CF5" w:rsidRDefault="00914EF9" w:rsidP="00914EF9">
      <w:pPr>
        <w:shd w:val="clear" w:color="auto" w:fill="FFFFFF"/>
        <w:spacing w:line="360" w:lineRule="auto"/>
        <w:ind w:left="365"/>
        <w:rPr>
          <w:rFonts w:ascii="Times New Roman" w:hAnsi="Times New Roman" w:cs="Times New Roman"/>
          <w:sz w:val="28"/>
          <w:szCs w:val="28"/>
        </w:rPr>
      </w:pPr>
      <w:r w:rsidRPr="00717CF5">
        <w:rPr>
          <w:rFonts w:ascii="Times New Roman" w:hAnsi="Times New Roman" w:cs="Times New Roman"/>
          <w:b/>
          <w:color w:val="000000"/>
          <w:spacing w:val="11"/>
          <w:sz w:val="28"/>
          <w:szCs w:val="28"/>
        </w:rPr>
        <w:t>Форма проведения:</w:t>
      </w:r>
      <w:r w:rsidRPr="00717CF5">
        <w:rPr>
          <w:rFonts w:ascii="Times New Roman" w:hAnsi="Times New Roman" w:cs="Times New Roman"/>
          <w:color w:val="000000"/>
          <w:spacing w:val="11"/>
          <w:sz w:val="28"/>
          <w:szCs w:val="28"/>
        </w:rPr>
        <w:t xml:space="preserve"> учебно-игровое занятие.</w:t>
      </w:r>
    </w:p>
    <w:p w:rsidR="00914EF9" w:rsidRPr="00717CF5" w:rsidRDefault="00914EF9" w:rsidP="00914EF9">
      <w:pPr>
        <w:shd w:val="clear" w:color="auto" w:fill="FFFFFF"/>
        <w:spacing w:line="360" w:lineRule="auto"/>
        <w:ind w:left="10" w:right="19" w:firstLine="355"/>
        <w:jc w:val="both"/>
        <w:rPr>
          <w:rFonts w:ascii="Times New Roman" w:hAnsi="Times New Roman" w:cs="Times New Roman"/>
          <w:color w:val="000000"/>
          <w:spacing w:val="-5"/>
          <w:sz w:val="28"/>
          <w:szCs w:val="28"/>
        </w:rPr>
      </w:pPr>
      <w:r w:rsidRPr="00717CF5">
        <w:rPr>
          <w:rFonts w:ascii="Times New Roman" w:hAnsi="Times New Roman" w:cs="Times New Roman"/>
          <w:b/>
          <w:color w:val="000000"/>
          <w:spacing w:val="2"/>
          <w:sz w:val="28"/>
          <w:szCs w:val="28"/>
        </w:rPr>
        <w:t>Оборудование:</w:t>
      </w:r>
      <w:r w:rsidRPr="00717CF5">
        <w:rPr>
          <w:rFonts w:ascii="Times New Roman" w:hAnsi="Times New Roman" w:cs="Times New Roman"/>
          <w:color w:val="000000"/>
          <w:spacing w:val="2"/>
          <w:sz w:val="28"/>
          <w:szCs w:val="28"/>
        </w:rPr>
        <w:t xml:space="preserve"> знаки к игре «Разрешается - запрещается», </w:t>
      </w:r>
      <w:r w:rsidRPr="00717CF5">
        <w:rPr>
          <w:rFonts w:ascii="Times New Roman" w:hAnsi="Times New Roman" w:cs="Times New Roman"/>
          <w:color w:val="000000"/>
          <w:spacing w:val="-6"/>
          <w:sz w:val="28"/>
          <w:szCs w:val="28"/>
        </w:rPr>
        <w:t>бумага и карандаши для рисования, картинки с изображением пло</w:t>
      </w:r>
      <w:r w:rsidRPr="00717CF5">
        <w:rPr>
          <w:rFonts w:ascii="Times New Roman" w:hAnsi="Times New Roman" w:cs="Times New Roman"/>
          <w:color w:val="000000"/>
          <w:spacing w:val="-6"/>
          <w:sz w:val="28"/>
          <w:szCs w:val="28"/>
        </w:rPr>
        <w:softHyphen/>
      </w:r>
      <w:r w:rsidRPr="00717CF5">
        <w:rPr>
          <w:rFonts w:ascii="Times New Roman" w:hAnsi="Times New Roman" w:cs="Times New Roman"/>
          <w:color w:val="000000"/>
          <w:spacing w:val="-5"/>
          <w:sz w:val="28"/>
          <w:szCs w:val="28"/>
        </w:rPr>
        <w:t>хих и хороших поступков людей.</w:t>
      </w:r>
    </w:p>
    <w:p w:rsidR="00914EF9" w:rsidRPr="00717CF5" w:rsidRDefault="00914EF9" w:rsidP="00914EF9">
      <w:pPr>
        <w:shd w:val="clear" w:color="auto" w:fill="FFFFFF"/>
        <w:spacing w:line="360" w:lineRule="auto"/>
        <w:ind w:left="10" w:right="19" w:firstLine="355"/>
        <w:jc w:val="both"/>
        <w:rPr>
          <w:rFonts w:ascii="Times New Roman" w:hAnsi="Times New Roman" w:cs="Times New Roman"/>
          <w:color w:val="000000"/>
          <w:spacing w:val="-5"/>
          <w:sz w:val="28"/>
          <w:szCs w:val="28"/>
        </w:rPr>
      </w:pPr>
    </w:p>
    <w:p w:rsidR="00914EF9" w:rsidRPr="00717CF5" w:rsidRDefault="00914EF9" w:rsidP="00914EF9">
      <w:pPr>
        <w:shd w:val="clear" w:color="auto" w:fill="FFFFFF"/>
        <w:spacing w:line="360" w:lineRule="auto"/>
        <w:ind w:left="10" w:right="19" w:firstLine="355"/>
        <w:jc w:val="center"/>
        <w:rPr>
          <w:rFonts w:ascii="Times New Roman" w:hAnsi="Times New Roman" w:cs="Times New Roman"/>
          <w:b/>
          <w:color w:val="000000"/>
          <w:spacing w:val="2"/>
          <w:sz w:val="28"/>
          <w:szCs w:val="28"/>
          <w:u w:val="single"/>
        </w:rPr>
      </w:pPr>
      <w:r w:rsidRPr="00717CF5">
        <w:rPr>
          <w:rFonts w:ascii="Times New Roman" w:hAnsi="Times New Roman" w:cs="Times New Roman"/>
          <w:b/>
          <w:color w:val="000000"/>
          <w:spacing w:val="2"/>
          <w:sz w:val="28"/>
          <w:szCs w:val="28"/>
          <w:u w:val="single"/>
        </w:rPr>
        <w:t>Ход занятия</w:t>
      </w:r>
    </w:p>
    <w:p w:rsidR="00914EF9" w:rsidRPr="00717CF5" w:rsidRDefault="00914EF9" w:rsidP="00914EF9">
      <w:pPr>
        <w:rPr>
          <w:rFonts w:ascii="Times New Roman" w:hAnsi="Times New Roman" w:cs="Times New Roman"/>
          <w:b/>
          <w:sz w:val="28"/>
          <w:szCs w:val="28"/>
        </w:rPr>
      </w:pPr>
      <w:r w:rsidRPr="00717CF5">
        <w:rPr>
          <w:rFonts w:ascii="Times New Roman" w:hAnsi="Times New Roman" w:cs="Times New Roman"/>
          <w:b/>
          <w:sz w:val="28"/>
          <w:szCs w:val="28"/>
        </w:rPr>
        <w:t>1. Приветствие.</w:t>
      </w:r>
    </w:p>
    <w:p w:rsidR="00914EF9" w:rsidRPr="00717CF5" w:rsidRDefault="00914EF9" w:rsidP="00914EF9">
      <w:pPr>
        <w:jc w:val="center"/>
        <w:rPr>
          <w:rFonts w:ascii="Times New Roman" w:hAnsi="Times New Roman" w:cs="Times New Roman"/>
          <w:b/>
          <w:sz w:val="28"/>
          <w:szCs w:val="28"/>
        </w:rPr>
      </w:pPr>
      <w:r w:rsidRPr="00717CF5">
        <w:rPr>
          <w:rFonts w:ascii="Times New Roman" w:hAnsi="Times New Roman" w:cs="Times New Roman"/>
          <w:b/>
          <w:sz w:val="28"/>
          <w:szCs w:val="28"/>
        </w:rPr>
        <w:t>Упражнение «Мы вместе»</w:t>
      </w:r>
    </w:p>
    <w:p w:rsidR="00914EF9" w:rsidRPr="00717CF5" w:rsidRDefault="00914EF9" w:rsidP="00914EF9">
      <w:pPr>
        <w:rPr>
          <w:rFonts w:ascii="Times New Roman" w:hAnsi="Times New Roman" w:cs="Times New Roman"/>
          <w:b/>
          <w:sz w:val="28"/>
          <w:szCs w:val="28"/>
        </w:rPr>
      </w:pPr>
      <w:r w:rsidRPr="00717CF5">
        <w:rPr>
          <w:rFonts w:ascii="Times New Roman" w:hAnsi="Times New Roman" w:cs="Times New Roman"/>
          <w:b/>
          <w:sz w:val="28"/>
          <w:szCs w:val="28"/>
        </w:rPr>
        <w:t xml:space="preserve">Инструкция: </w:t>
      </w:r>
    </w:p>
    <w:p w:rsidR="00914EF9" w:rsidRPr="00717CF5" w:rsidRDefault="00914EF9" w:rsidP="00914EF9">
      <w:pPr>
        <w:ind w:firstLine="708"/>
        <w:jc w:val="both"/>
        <w:rPr>
          <w:rFonts w:ascii="Times New Roman" w:hAnsi="Times New Roman" w:cs="Times New Roman"/>
          <w:sz w:val="28"/>
          <w:szCs w:val="28"/>
        </w:rPr>
      </w:pPr>
      <w:r w:rsidRPr="00717CF5">
        <w:rPr>
          <w:rFonts w:ascii="Times New Roman" w:hAnsi="Times New Roman" w:cs="Times New Roman"/>
          <w:sz w:val="28"/>
          <w:szCs w:val="28"/>
        </w:rPr>
        <w:t xml:space="preserve">Все участники встают в два круга лицом  друг к другу. Им предлагается задание: поприветствуйте друг друга глазами, головой, руками и т.д. </w:t>
      </w:r>
    </w:p>
    <w:p w:rsidR="00914EF9" w:rsidRPr="00717CF5" w:rsidRDefault="00914EF9" w:rsidP="00914EF9">
      <w:pPr>
        <w:ind w:firstLine="708"/>
        <w:jc w:val="both"/>
        <w:rPr>
          <w:rFonts w:ascii="Times New Roman" w:hAnsi="Times New Roman" w:cs="Times New Roman"/>
          <w:sz w:val="28"/>
          <w:szCs w:val="28"/>
        </w:rPr>
      </w:pPr>
      <w:r w:rsidRPr="00717CF5">
        <w:rPr>
          <w:rFonts w:ascii="Times New Roman" w:hAnsi="Times New Roman" w:cs="Times New Roman"/>
          <w:sz w:val="28"/>
          <w:szCs w:val="28"/>
        </w:rPr>
        <w:t>Дети стоят по кругу. Дать руку соседу  и сказать слова: «Я рад, что ты, Зина, рядом со мной» и т.д. по кругу, обращаясь по имени к соседу с такими же словами. Таким образом, образуется круг.</w:t>
      </w:r>
    </w:p>
    <w:p w:rsidR="00914EF9" w:rsidRPr="00717CF5" w:rsidRDefault="00914EF9" w:rsidP="00914EF9">
      <w:pPr>
        <w:jc w:val="both"/>
        <w:rPr>
          <w:rFonts w:ascii="Times New Roman" w:hAnsi="Times New Roman" w:cs="Times New Roman"/>
          <w:i/>
          <w:sz w:val="28"/>
          <w:szCs w:val="28"/>
        </w:rPr>
      </w:pPr>
      <w:r w:rsidRPr="00717CF5">
        <w:rPr>
          <w:rFonts w:ascii="Times New Roman" w:hAnsi="Times New Roman" w:cs="Times New Roman"/>
          <w:sz w:val="28"/>
          <w:szCs w:val="28"/>
        </w:rPr>
        <w:t>- Мы сейчас с вами один сплочённый коллектив. Мы вместе, а значит мы сила.</w:t>
      </w:r>
      <w:r w:rsidRPr="00717CF5">
        <w:rPr>
          <w:rFonts w:ascii="Times New Roman" w:hAnsi="Times New Roman" w:cs="Times New Roman"/>
          <w:i/>
          <w:sz w:val="28"/>
          <w:szCs w:val="28"/>
        </w:rPr>
        <w:t>(Дети произносят девиз.)</w:t>
      </w:r>
    </w:p>
    <w:p w:rsidR="00914EF9" w:rsidRPr="00717CF5" w:rsidRDefault="00914EF9" w:rsidP="00914EF9">
      <w:pPr>
        <w:shd w:val="clear" w:color="auto" w:fill="FFFFFF"/>
        <w:spacing w:before="58" w:line="360" w:lineRule="auto"/>
        <w:rPr>
          <w:rFonts w:ascii="Times New Roman" w:hAnsi="Times New Roman" w:cs="Times New Roman"/>
          <w:sz w:val="28"/>
          <w:szCs w:val="28"/>
        </w:rPr>
      </w:pPr>
      <w:r w:rsidRPr="00717CF5">
        <w:rPr>
          <w:rFonts w:ascii="Times New Roman" w:hAnsi="Times New Roman" w:cs="Times New Roman"/>
          <w:b/>
          <w:bCs/>
          <w:color w:val="000000"/>
          <w:spacing w:val="-1"/>
          <w:sz w:val="28"/>
          <w:szCs w:val="28"/>
        </w:rPr>
        <w:t xml:space="preserve">2. Вступительная часть. </w:t>
      </w:r>
      <w:r w:rsidRPr="00717CF5">
        <w:rPr>
          <w:rFonts w:ascii="Times New Roman" w:hAnsi="Times New Roman" w:cs="Times New Roman"/>
          <w:i/>
          <w:iCs/>
          <w:color w:val="000000"/>
          <w:spacing w:val="-6"/>
          <w:sz w:val="28"/>
          <w:szCs w:val="28"/>
        </w:rPr>
        <w:t>Рассказывает учитель.</w:t>
      </w:r>
    </w:p>
    <w:p w:rsidR="00914EF9" w:rsidRPr="00717CF5" w:rsidRDefault="00914EF9" w:rsidP="004C0CF7">
      <w:pPr>
        <w:shd w:val="clear" w:color="auto" w:fill="FFFFFF"/>
        <w:ind w:left="10" w:right="19" w:firstLine="355"/>
        <w:jc w:val="both"/>
        <w:rPr>
          <w:rFonts w:ascii="Times New Roman" w:hAnsi="Times New Roman" w:cs="Times New Roman"/>
          <w:color w:val="000000"/>
          <w:spacing w:val="-3"/>
          <w:sz w:val="28"/>
          <w:szCs w:val="28"/>
        </w:rPr>
      </w:pPr>
      <w:r w:rsidRPr="00717CF5">
        <w:rPr>
          <w:rFonts w:ascii="Times New Roman" w:hAnsi="Times New Roman" w:cs="Times New Roman"/>
          <w:color w:val="000000"/>
          <w:spacing w:val="-4"/>
          <w:sz w:val="28"/>
          <w:szCs w:val="28"/>
        </w:rPr>
        <w:t>Давным-давно тысячи лет назад на земле появились люди. Од</w:t>
      </w:r>
      <w:r w:rsidRPr="00717CF5">
        <w:rPr>
          <w:rFonts w:ascii="Times New Roman" w:hAnsi="Times New Roman" w:cs="Times New Roman"/>
          <w:color w:val="000000"/>
          <w:spacing w:val="-4"/>
          <w:sz w:val="28"/>
          <w:szCs w:val="28"/>
        </w:rPr>
        <w:softHyphen/>
      </w:r>
      <w:r w:rsidRPr="00717CF5">
        <w:rPr>
          <w:rFonts w:ascii="Times New Roman" w:hAnsi="Times New Roman" w:cs="Times New Roman"/>
          <w:color w:val="000000"/>
          <w:sz w:val="28"/>
          <w:szCs w:val="28"/>
        </w:rPr>
        <w:t>новременно с ними возникли и главные вопросы: Что люди мо</w:t>
      </w:r>
      <w:r w:rsidRPr="00717CF5">
        <w:rPr>
          <w:rFonts w:ascii="Times New Roman" w:hAnsi="Times New Roman" w:cs="Times New Roman"/>
          <w:color w:val="000000"/>
          <w:sz w:val="28"/>
          <w:szCs w:val="28"/>
        </w:rPr>
        <w:softHyphen/>
      </w:r>
      <w:r w:rsidRPr="00717CF5">
        <w:rPr>
          <w:rFonts w:ascii="Times New Roman" w:hAnsi="Times New Roman" w:cs="Times New Roman"/>
          <w:color w:val="000000"/>
          <w:spacing w:val="-3"/>
          <w:sz w:val="28"/>
          <w:szCs w:val="28"/>
        </w:rPr>
        <w:t xml:space="preserve">гут делать и чего не могут? На что они имеют право и на что не </w:t>
      </w:r>
      <w:r w:rsidRPr="00717CF5">
        <w:rPr>
          <w:rFonts w:ascii="Times New Roman" w:hAnsi="Times New Roman" w:cs="Times New Roman"/>
          <w:color w:val="000000"/>
          <w:spacing w:val="-5"/>
          <w:sz w:val="28"/>
          <w:szCs w:val="28"/>
        </w:rPr>
        <w:t>имеют? И люди взялись за решение этих главных вопросов: в бесе</w:t>
      </w:r>
      <w:r w:rsidRPr="00717CF5">
        <w:rPr>
          <w:rFonts w:ascii="Times New Roman" w:hAnsi="Times New Roman" w:cs="Times New Roman"/>
          <w:color w:val="000000"/>
          <w:spacing w:val="-5"/>
          <w:sz w:val="28"/>
          <w:szCs w:val="28"/>
        </w:rPr>
        <w:softHyphen/>
        <w:t>дах между собой, путем переговоров. В конце концов людям удалось решить глав</w:t>
      </w:r>
      <w:r w:rsidRPr="00717CF5">
        <w:rPr>
          <w:rFonts w:ascii="Times New Roman" w:hAnsi="Times New Roman" w:cs="Times New Roman"/>
          <w:color w:val="000000"/>
          <w:spacing w:val="-5"/>
          <w:sz w:val="28"/>
          <w:szCs w:val="28"/>
        </w:rPr>
        <w:softHyphen/>
      </w:r>
      <w:r w:rsidRPr="00717CF5">
        <w:rPr>
          <w:rFonts w:ascii="Times New Roman" w:hAnsi="Times New Roman" w:cs="Times New Roman"/>
          <w:color w:val="000000"/>
          <w:spacing w:val="-6"/>
          <w:sz w:val="28"/>
          <w:szCs w:val="28"/>
        </w:rPr>
        <w:t>ные вопросы, и на свет появилась Всеобщая Декларация прав чело</w:t>
      </w:r>
      <w:r w:rsidRPr="00717CF5">
        <w:rPr>
          <w:rFonts w:ascii="Times New Roman" w:hAnsi="Times New Roman" w:cs="Times New Roman"/>
          <w:color w:val="000000"/>
          <w:spacing w:val="-6"/>
          <w:sz w:val="28"/>
          <w:szCs w:val="28"/>
        </w:rPr>
        <w:softHyphen/>
      </w:r>
      <w:r w:rsidRPr="00717CF5">
        <w:rPr>
          <w:rFonts w:ascii="Times New Roman" w:hAnsi="Times New Roman" w:cs="Times New Roman"/>
          <w:color w:val="000000"/>
          <w:spacing w:val="-3"/>
          <w:sz w:val="28"/>
          <w:szCs w:val="28"/>
        </w:rPr>
        <w:t>века. Взрослые люди имеют много различных прав</w:t>
      </w:r>
      <w:r w:rsidR="004C0CF7" w:rsidRPr="00717CF5">
        <w:rPr>
          <w:rFonts w:ascii="Times New Roman" w:hAnsi="Times New Roman" w:cs="Times New Roman"/>
          <w:color w:val="000000"/>
          <w:spacing w:val="-3"/>
          <w:sz w:val="28"/>
          <w:szCs w:val="28"/>
        </w:rPr>
        <w:t>.</w:t>
      </w:r>
    </w:p>
    <w:p w:rsidR="00EA29F7" w:rsidRPr="00717CF5" w:rsidRDefault="004C0CF7" w:rsidP="004C0CF7">
      <w:pPr>
        <w:shd w:val="clear" w:color="auto" w:fill="FFFFFF"/>
        <w:ind w:left="10" w:right="19" w:firstLine="355"/>
        <w:jc w:val="both"/>
        <w:rPr>
          <w:rFonts w:ascii="Times New Roman" w:hAnsi="Times New Roman" w:cs="Times New Roman"/>
          <w:sz w:val="28"/>
          <w:szCs w:val="28"/>
        </w:rPr>
      </w:pPr>
      <w:r w:rsidRPr="00717CF5">
        <w:rPr>
          <w:rFonts w:ascii="Times New Roman" w:hAnsi="Times New Roman" w:cs="Times New Roman"/>
          <w:color w:val="000000"/>
          <w:spacing w:val="-3"/>
          <w:sz w:val="28"/>
          <w:szCs w:val="28"/>
        </w:rPr>
        <w:t>Вс</w:t>
      </w:r>
      <w:r w:rsidR="00F31456" w:rsidRPr="00717CF5">
        <w:rPr>
          <w:rFonts w:ascii="Times New Roman" w:hAnsi="Times New Roman" w:cs="Times New Roman"/>
          <w:color w:val="000000"/>
          <w:spacing w:val="-3"/>
          <w:sz w:val="28"/>
          <w:szCs w:val="28"/>
        </w:rPr>
        <w:t xml:space="preserve">еобщая Декларация прав человека </w:t>
      </w:r>
      <w:r w:rsidRPr="00717CF5">
        <w:rPr>
          <w:rFonts w:ascii="Times New Roman" w:hAnsi="Times New Roman" w:cs="Times New Roman"/>
          <w:color w:val="000000"/>
          <w:spacing w:val="-3"/>
          <w:sz w:val="28"/>
          <w:szCs w:val="28"/>
        </w:rPr>
        <w:t>нужный,  полезный документ. Но в нем говорится о людях вообще</w:t>
      </w:r>
      <w:r w:rsidR="00F31456" w:rsidRPr="00717CF5">
        <w:rPr>
          <w:rFonts w:ascii="Times New Roman" w:hAnsi="Times New Roman" w:cs="Times New Roman"/>
          <w:color w:val="000000"/>
          <w:spacing w:val="-3"/>
          <w:sz w:val="28"/>
          <w:szCs w:val="28"/>
        </w:rPr>
        <w:t xml:space="preserve"> </w:t>
      </w:r>
      <w:r w:rsidRPr="00717CF5">
        <w:rPr>
          <w:rFonts w:ascii="Times New Roman" w:hAnsi="Times New Roman" w:cs="Times New Roman"/>
          <w:color w:val="000000"/>
          <w:spacing w:val="-3"/>
          <w:sz w:val="28"/>
          <w:szCs w:val="28"/>
        </w:rPr>
        <w:t>- и ни слова о детях! А ведь дети нуждаются  в особом внимании, и защите со стороны государства. Именно поэтому в 1989 году ООН  приняла особый документ под названием «Конвенция о правах ребенка»</w:t>
      </w:r>
      <w:r w:rsidRPr="00717CF5">
        <w:rPr>
          <w:rFonts w:ascii="Times New Roman" w:hAnsi="Times New Roman" w:cs="Times New Roman"/>
          <w:color w:val="000000"/>
          <w:spacing w:val="-6"/>
          <w:sz w:val="28"/>
          <w:szCs w:val="28"/>
        </w:rPr>
        <w:t xml:space="preserve">    (посмотрите на слайд,</w:t>
      </w:r>
      <w:r w:rsidR="00EA29F7" w:rsidRPr="00717CF5">
        <w:rPr>
          <w:rFonts w:ascii="Times New Roman" w:hAnsi="Times New Roman" w:cs="Times New Roman"/>
          <w:color w:val="000000"/>
          <w:spacing w:val="-6"/>
          <w:sz w:val="28"/>
          <w:szCs w:val="28"/>
        </w:rPr>
        <w:t xml:space="preserve"> </w:t>
      </w:r>
      <w:r w:rsidRPr="00717CF5">
        <w:rPr>
          <w:rFonts w:ascii="Times New Roman" w:hAnsi="Times New Roman" w:cs="Times New Roman"/>
          <w:color w:val="000000"/>
          <w:spacing w:val="-6"/>
          <w:sz w:val="28"/>
          <w:szCs w:val="28"/>
        </w:rPr>
        <w:t xml:space="preserve"> </w:t>
      </w:r>
      <w:r w:rsidR="00EA29F7" w:rsidRPr="00717CF5">
        <w:rPr>
          <w:rFonts w:ascii="Times New Roman" w:hAnsi="Times New Roman" w:cs="Times New Roman"/>
          <w:color w:val="000000"/>
          <w:spacing w:val="-6"/>
          <w:sz w:val="28"/>
          <w:szCs w:val="28"/>
        </w:rPr>
        <w:t xml:space="preserve"> Конвенция прав ребенка, это  международный правовой документ, определяющий права детей</w:t>
      </w:r>
      <w:r w:rsidR="00F31456" w:rsidRPr="00717CF5">
        <w:rPr>
          <w:rFonts w:ascii="Times New Roman" w:hAnsi="Times New Roman" w:cs="Times New Roman"/>
          <w:color w:val="000000"/>
          <w:spacing w:val="-6"/>
          <w:sz w:val="28"/>
          <w:szCs w:val="28"/>
        </w:rPr>
        <w:t xml:space="preserve">. </w:t>
      </w:r>
    </w:p>
    <w:p w:rsidR="00EA29F7" w:rsidRPr="00717CF5" w:rsidRDefault="00F31456" w:rsidP="00914EF9">
      <w:pPr>
        <w:shd w:val="clear" w:color="auto" w:fill="FFFFFF"/>
        <w:spacing w:before="106" w:line="360" w:lineRule="auto"/>
        <w:ind w:left="10" w:right="19" w:firstLine="355"/>
        <w:jc w:val="both"/>
        <w:rPr>
          <w:rFonts w:ascii="Times New Roman" w:hAnsi="Times New Roman" w:cs="Times New Roman"/>
          <w:color w:val="000000"/>
          <w:spacing w:val="-8"/>
          <w:sz w:val="28"/>
          <w:szCs w:val="28"/>
        </w:rPr>
      </w:pPr>
      <w:r w:rsidRPr="00717CF5">
        <w:rPr>
          <w:rFonts w:ascii="Times New Roman" w:hAnsi="Times New Roman" w:cs="Times New Roman"/>
          <w:color w:val="000000"/>
          <w:spacing w:val="2"/>
          <w:sz w:val="28"/>
          <w:szCs w:val="28"/>
        </w:rPr>
        <w:t xml:space="preserve"> </w:t>
      </w:r>
      <w:r w:rsidR="00EA29F7" w:rsidRPr="00717CF5">
        <w:rPr>
          <w:rFonts w:ascii="Times New Roman" w:hAnsi="Times New Roman" w:cs="Times New Roman"/>
          <w:color w:val="000000"/>
          <w:spacing w:val="-8"/>
          <w:sz w:val="28"/>
          <w:szCs w:val="28"/>
        </w:rPr>
        <w:t>А скажите мне, А что же такое право?</w:t>
      </w:r>
    </w:p>
    <w:p w:rsidR="00EA29F7" w:rsidRPr="00717CF5" w:rsidRDefault="00EA29F7" w:rsidP="00914EF9">
      <w:pPr>
        <w:shd w:val="clear" w:color="auto" w:fill="FFFFFF"/>
        <w:spacing w:before="106" w:line="360" w:lineRule="auto"/>
        <w:ind w:left="10" w:right="19" w:firstLine="355"/>
        <w:jc w:val="both"/>
        <w:rPr>
          <w:rFonts w:ascii="Times New Roman" w:hAnsi="Times New Roman" w:cs="Times New Roman"/>
          <w:b/>
          <w:color w:val="000000"/>
          <w:spacing w:val="-8"/>
          <w:sz w:val="28"/>
          <w:szCs w:val="28"/>
        </w:rPr>
      </w:pPr>
      <w:r w:rsidRPr="00717CF5">
        <w:rPr>
          <w:rFonts w:ascii="Times New Roman" w:hAnsi="Times New Roman" w:cs="Times New Roman"/>
          <w:b/>
          <w:color w:val="000000"/>
          <w:spacing w:val="-8"/>
          <w:sz w:val="28"/>
          <w:szCs w:val="28"/>
        </w:rPr>
        <w:t>Право-это правила, по которым жив</w:t>
      </w:r>
      <w:r w:rsidR="004C0CF7" w:rsidRPr="00717CF5">
        <w:rPr>
          <w:rFonts w:ascii="Times New Roman" w:hAnsi="Times New Roman" w:cs="Times New Roman"/>
          <w:b/>
          <w:color w:val="000000"/>
          <w:spacing w:val="-8"/>
          <w:sz w:val="28"/>
          <w:szCs w:val="28"/>
        </w:rPr>
        <w:t>ут люди. Они определяют отношения людей в обществе.</w:t>
      </w:r>
    </w:p>
    <w:p w:rsidR="00F31456" w:rsidRPr="00EF213D" w:rsidRDefault="00EF213D" w:rsidP="00914EF9">
      <w:pPr>
        <w:shd w:val="clear" w:color="auto" w:fill="FFFFFF"/>
        <w:spacing w:before="106" w:line="360" w:lineRule="auto"/>
        <w:ind w:left="10" w:right="19" w:firstLine="355"/>
        <w:jc w:val="both"/>
        <w:rPr>
          <w:rFonts w:ascii="Times New Roman" w:hAnsi="Times New Roman" w:cs="Times New Roman"/>
          <w:color w:val="000000"/>
          <w:spacing w:val="-8"/>
          <w:sz w:val="28"/>
          <w:szCs w:val="28"/>
        </w:rPr>
      </w:pPr>
      <w:r w:rsidRPr="00EF213D">
        <w:rPr>
          <w:rFonts w:ascii="Times New Roman" w:hAnsi="Times New Roman" w:cs="Times New Roman"/>
          <w:color w:val="000000"/>
          <w:spacing w:val="-8"/>
          <w:sz w:val="28"/>
          <w:szCs w:val="28"/>
        </w:rPr>
        <w:t>Конечно,</w:t>
      </w:r>
      <w:r w:rsidR="00F31456" w:rsidRPr="00EF213D">
        <w:rPr>
          <w:rFonts w:ascii="Times New Roman" w:hAnsi="Times New Roman" w:cs="Times New Roman"/>
          <w:color w:val="000000"/>
          <w:spacing w:val="-8"/>
          <w:sz w:val="28"/>
          <w:szCs w:val="28"/>
        </w:rPr>
        <w:t xml:space="preserve"> все люди имеют различные права, и у взрослых прав больше чем у детей.</w:t>
      </w:r>
    </w:p>
    <w:p w:rsidR="00F31456" w:rsidRPr="00717CF5" w:rsidRDefault="00F31456" w:rsidP="00914EF9">
      <w:pPr>
        <w:shd w:val="clear" w:color="auto" w:fill="FFFFFF"/>
        <w:spacing w:before="106" w:line="360" w:lineRule="auto"/>
        <w:ind w:left="10" w:right="19" w:firstLine="355"/>
        <w:jc w:val="both"/>
        <w:rPr>
          <w:rFonts w:ascii="Times New Roman" w:hAnsi="Times New Roman" w:cs="Times New Roman"/>
          <w:b/>
          <w:color w:val="000000"/>
          <w:spacing w:val="-8"/>
          <w:sz w:val="28"/>
          <w:szCs w:val="28"/>
        </w:rPr>
      </w:pPr>
      <w:r w:rsidRPr="00717CF5">
        <w:rPr>
          <w:rFonts w:ascii="Times New Roman" w:hAnsi="Times New Roman" w:cs="Times New Roman"/>
          <w:b/>
          <w:color w:val="000000"/>
          <w:spacing w:val="-8"/>
          <w:sz w:val="28"/>
          <w:szCs w:val="28"/>
        </w:rPr>
        <w:t xml:space="preserve">А знаете ли </w:t>
      </w:r>
      <w:r w:rsidR="00EF213D" w:rsidRPr="00717CF5">
        <w:rPr>
          <w:rFonts w:ascii="Times New Roman" w:hAnsi="Times New Roman" w:cs="Times New Roman"/>
          <w:b/>
          <w:color w:val="000000"/>
          <w:spacing w:val="-8"/>
          <w:sz w:val="28"/>
          <w:szCs w:val="28"/>
        </w:rPr>
        <w:t>вы,</w:t>
      </w:r>
      <w:r w:rsidRPr="00717CF5">
        <w:rPr>
          <w:rFonts w:ascii="Times New Roman" w:hAnsi="Times New Roman" w:cs="Times New Roman"/>
          <w:b/>
          <w:color w:val="000000"/>
          <w:spacing w:val="-8"/>
          <w:sz w:val="28"/>
          <w:szCs w:val="28"/>
        </w:rPr>
        <w:t xml:space="preserve"> какие права есть у детей</w:t>
      </w:r>
      <w:r w:rsidR="00EF213D" w:rsidRPr="00717CF5">
        <w:rPr>
          <w:rFonts w:ascii="Times New Roman" w:hAnsi="Times New Roman" w:cs="Times New Roman"/>
          <w:b/>
          <w:color w:val="000000"/>
          <w:spacing w:val="-8"/>
          <w:sz w:val="28"/>
          <w:szCs w:val="28"/>
        </w:rPr>
        <w:t>? (</w:t>
      </w:r>
      <w:r w:rsidRPr="00717CF5">
        <w:rPr>
          <w:rFonts w:ascii="Times New Roman" w:hAnsi="Times New Roman" w:cs="Times New Roman"/>
          <w:b/>
          <w:color w:val="000000"/>
          <w:spacing w:val="-8"/>
          <w:sz w:val="28"/>
          <w:szCs w:val="28"/>
        </w:rPr>
        <w:t>ответы детей)</w:t>
      </w:r>
    </w:p>
    <w:p w:rsidR="00F31456" w:rsidRPr="00717CF5" w:rsidRDefault="00F31456" w:rsidP="00914EF9">
      <w:pPr>
        <w:shd w:val="clear" w:color="auto" w:fill="FFFFFF"/>
        <w:spacing w:before="106" w:line="360" w:lineRule="auto"/>
        <w:ind w:left="10" w:right="19" w:firstLine="355"/>
        <w:jc w:val="both"/>
        <w:rPr>
          <w:rFonts w:ascii="Times New Roman" w:hAnsi="Times New Roman" w:cs="Times New Roman"/>
          <w:b/>
          <w:color w:val="000000"/>
          <w:spacing w:val="-8"/>
          <w:sz w:val="28"/>
          <w:szCs w:val="28"/>
        </w:rPr>
      </w:pPr>
      <w:r w:rsidRPr="00717CF5">
        <w:rPr>
          <w:rFonts w:ascii="Times New Roman" w:hAnsi="Times New Roman" w:cs="Times New Roman"/>
          <w:b/>
          <w:color w:val="000000"/>
          <w:spacing w:val="-8"/>
          <w:sz w:val="28"/>
          <w:szCs w:val="28"/>
        </w:rPr>
        <w:t xml:space="preserve"> Вы молодцы </w:t>
      </w:r>
      <w:r w:rsidR="00EF213D" w:rsidRPr="00717CF5">
        <w:rPr>
          <w:rFonts w:ascii="Times New Roman" w:hAnsi="Times New Roman" w:cs="Times New Roman"/>
          <w:b/>
          <w:color w:val="000000"/>
          <w:spacing w:val="-8"/>
          <w:sz w:val="28"/>
          <w:szCs w:val="28"/>
        </w:rPr>
        <w:t>знаете,</w:t>
      </w:r>
      <w:r w:rsidRPr="00717CF5">
        <w:rPr>
          <w:rFonts w:ascii="Times New Roman" w:hAnsi="Times New Roman" w:cs="Times New Roman"/>
          <w:b/>
          <w:color w:val="000000"/>
          <w:spacing w:val="-8"/>
          <w:sz w:val="28"/>
          <w:szCs w:val="28"/>
        </w:rPr>
        <w:t xml:space="preserve"> какие у вас есть права.</w:t>
      </w:r>
      <w:r w:rsidR="00EF213D">
        <w:rPr>
          <w:rFonts w:ascii="Times New Roman" w:hAnsi="Times New Roman" w:cs="Times New Roman"/>
          <w:b/>
          <w:color w:val="000000"/>
          <w:spacing w:val="-8"/>
          <w:sz w:val="28"/>
          <w:szCs w:val="28"/>
        </w:rPr>
        <w:t xml:space="preserve"> (Показ ролика)</w:t>
      </w:r>
      <w:r w:rsidRPr="00717CF5">
        <w:rPr>
          <w:rFonts w:ascii="Times New Roman" w:hAnsi="Times New Roman" w:cs="Times New Roman"/>
          <w:b/>
          <w:color w:val="000000"/>
          <w:spacing w:val="-8"/>
          <w:sz w:val="28"/>
          <w:szCs w:val="28"/>
        </w:rPr>
        <w:t xml:space="preserve"> Ребята давайте обратим </w:t>
      </w:r>
      <w:r w:rsidRPr="00717CF5">
        <w:rPr>
          <w:rFonts w:ascii="Times New Roman" w:hAnsi="Times New Roman" w:cs="Times New Roman"/>
          <w:b/>
          <w:color w:val="000000"/>
          <w:spacing w:val="-8"/>
          <w:sz w:val="28"/>
          <w:szCs w:val="28"/>
        </w:rPr>
        <w:lastRenderedPageBreak/>
        <w:t xml:space="preserve">внимание на этот слайд,     </w:t>
      </w:r>
      <w:r w:rsidR="00EB3302" w:rsidRPr="00717CF5">
        <w:rPr>
          <w:rFonts w:ascii="Times New Roman" w:hAnsi="Times New Roman" w:cs="Times New Roman"/>
          <w:b/>
          <w:color w:val="000000"/>
          <w:spacing w:val="-8"/>
          <w:sz w:val="28"/>
          <w:szCs w:val="28"/>
        </w:rPr>
        <w:t>на нем изложены права детей которые отображает Конвенция о правах ребенка.</w:t>
      </w:r>
    </w:p>
    <w:p w:rsidR="00EB3302" w:rsidRPr="00717CF5" w:rsidRDefault="00EB3302" w:rsidP="00914EF9">
      <w:pPr>
        <w:shd w:val="clear" w:color="auto" w:fill="FFFFFF"/>
        <w:spacing w:before="106" w:line="360" w:lineRule="auto"/>
        <w:ind w:left="10" w:right="19" w:firstLine="355"/>
        <w:jc w:val="both"/>
        <w:rPr>
          <w:rFonts w:ascii="Times New Roman" w:hAnsi="Times New Roman" w:cs="Times New Roman"/>
          <w:b/>
          <w:color w:val="000000"/>
          <w:spacing w:val="-8"/>
          <w:sz w:val="28"/>
          <w:szCs w:val="28"/>
        </w:rPr>
      </w:pPr>
      <w:r w:rsidRPr="00EF213D">
        <w:rPr>
          <w:rFonts w:ascii="Times New Roman" w:hAnsi="Times New Roman" w:cs="Times New Roman"/>
          <w:color w:val="000000"/>
          <w:spacing w:val="-8"/>
          <w:sz w:val="28"/>
          <w:szCs w:val="28"/>
        </w:rPr>
        <w:t>(Чтение вслух, дети зачитывают по одному</w:t>
      </w:r>
      <w:r w:rsidRPr="00717CF5">
        <w:rPr>
          <w:rFonts w:ascii="Times New Roman" w:hAnsi="Times New Roman" w:cs="Times New Roman"/>
          <w:b/>
          <w:color w:val="000000"/>
          <w:spacing w:val="-8"/>
          <w:sz w:val="28"/>
          <w:szCs w:val="28"/>
        </w:rPr>
        <w:t xml:space="preserve">) </w:t>
      </w:r>
    </w:p>
    <w:p w:rsidR="00EB3302" w:rsidRPr="00717CF5" w:rsidRDefault="00EB3302" w:rsidP="00914EF9">
      <w:pPr>
        <w:shd w:val="clear" w:color="auto" w:fill="FFFFFF"/>
        <w:spacing w:before="106" w:line="360" w:lineRule="auto"/>
        <w:ind w:left="10" w:right="19" w:firstLine="355"/>
        <w:jc w:val="both"/>
        <w:rPr>
          <w:rFonts w:ascii="Times New Roman" w:hAnsi="Times New Roman" w:cs="Times New Roman"/>
          <w:b/>
          <w:sz w:val="28"/>
          <w:szCs w:val="28"/>
        </w:rPr>
      </w:pPr>
      <w:r w:rsidRPr="00717CF5">
        <w:rPr>
          <w:rFonts w:ascii="Times New Roman" w:hAnsi="Times New Roman" w:cs="Times New Roman"/>
          <w:b/>
          <w:color w:val="000000"/>
          <w:spacing w:val="-8"/>
          <w:sz w:val="28"/>
          <w:szCs w:val="28"/>
        </w:rPr>
        <w:t>А чтобы нам хорошо запомнить свои права, я вам</w:t>
      </w:r>
      <w:r w:rsidR="00EF213D">
        <w:rPr>
          <w:rFonts w:ascii="Times New Roman" w:hAnsi="Times New Roman" w:cs="Times New Roman"/>
          <w:b/>
          <w:color w:val="000000"/>
          <w:spacing w:val="-8"/>
          <w:sz w:val="28"/>
          <w:szCs w:val="28"/>
        </w:rPr>
        <w:t xml:space="preserve"> </w:t>
      </w:r>
      <w:r w:rsidRPr="00717CF5">
        <w:rPr>
          <w:rFonts w:ascii="Times New Roman" w:hAnsi="Times New Roman" w:cs="Times New Roman"/>
          <w:b/>
          <w:color w:val="000000"/>
          <w:spacing w:val="-8"/>
          <w:sz w:val="28"/>
          <w:szCs w:val="28"/>
        </w:rPr>
        <w:t xml:space="preserve"> предлагаю поиграть  в игру «Разрешается-запрещается»</w:t>
      </w:r>
    </w:p>
    <w:p w:rsidR="00914EF9" w:rsidRPr="00717CF5" w:rsidRDefault="00914EF9" w:rsidP="00EB3302">
      <w:pPr>
        <w:shd w:val="clear" w:color="auto" w:fill="FFFFFF"/>
        <w:spacing w:line="360" w:lineRule="auto"/>
        <w:ind w:right="19"/>
        <w:jc w:val="both"/>
        <w:rPr>
          <w:rFonts w:ascii="Times New Roman" w:hAnsi="Times New Roman" w:cs="Times New Roman"/>
          <w:sz w:val="28"/>
          <w:szCs w:val="28"/>
        </w:rPr>
      </w:pPr>
      <w:r w:rsidRPr="00717CF5">
        <w:rPr>
          <w:rFonts w:ascii="Times New Roman" w:hAnsi="Times New Roman" w:cs="Times New Roman"/>
          <w:b/>
          <w:color w:val="000000"/>
          <w:spacing w:val="-6"/>
          <w:sz w:val="28"/>
          <w:szCs w:val="28"/>
        </w:rPr>
        <w:t xml:space="preserve">3. </w:t>
      </w:r>
      <w:r w:rsidR="00EB3302" w:rsidRPr="00717CF5">
        <w:rPr>
          <w:rFonts w:ascii="Times New Roman" w:hAnsi="Times New Roman" w:cs="Times New Roman"/>
          <w:b/>
          <w:color w:val="000000"/>
          <w:spacing w:val="-6"/>
          <w:sz w:val="28"/>
          <w:szCs w:val="28"/>
        </w:rPr>
        <w:t xml:space="preserve"> </w:t>
      </w:r>
      <w:r w:rsidR="00EB3302" w:rsidRPr="00EF213D">
        <w:rPr>
          <w:rFonts w:ascii="Times New Roman" w:hAnsi="Times New Roman" w:cs="Times New Roman"/>
          <w:color w:val="000000"/>
          <w:spacing w:val="-6"/>
          <w:sz w:val="28"/>
          <w:szCs w:val="28"/>
        </w:rPr>
        <w:t>Все</w:t>
      </w:r>
      <w:r w:rsidR="00EB3302" w:rsidRPr="00717CF5">
        <w:rPr>
          <w:rFonts w:ascii="Times New Roman" w:hAnsi="Times New Roman" w:cs="Times New Roman"/>
          <w:b/>
          <w:color w:val="000000"/>
          <w:spacing w:val="-6"/>
          <w:sz w:val="28"/>
          <w:szCs w:val="28"/>
        </w:rPr>
        <w:t xml:space="preserve"> </w:t>
      </w:r>
      <w:r w:rsidRPr="00717CF5">
        <w:rPr>
          <w:rFonts w:ascii="Times New Roman" w:hAnsi="Times New Roman" w:cs="Times New Roman"/>
          <w:color w:val="000000"/>
          <w:spacing w:val="-6"/>
          <w:sz w:val="28"/>
          <w:szCs w:val="28"/>
        </w:rPr>
        <w:t xml:space="preserve"> права изображены на знаках - разрешающих или </w:t>
      </w:r>
      <w:r w:rsidRPr="00717CF5">
        <w:rPr>
          <w:rFonts w:ascii="Times New Roman" w:hAnsi="Times New Roman" w:cs="Times New Roman"/>
          <w:color w:val="000000"/>
          <w:spacing w:val="-5"/>
          <w:sz w:val="28"/>
          <w:szCs w:val="28"/>
        </w:rPr>
        <w:t xml:space="preserve">запрещающих (они похожи на дорожные знаки). </w:t>
      </w:r>
      <w:r w:rsidR="00EB3302" w:rsidRPr="00717CF5">
        <w:rPr>
          <w:rFonts w:ascii="Times New Roman" w:hAnsi="Times New Roman" w:cs="Times New Roman"/>
          <w:color w:val="000000"/>
          <w:spacing w:val="-5"/>
          <w:sz w:val="28"/>
          <w:szCs w:val="28"/>
        </w:rPr>
        <w:t xml:space="preserve"> </w:t>
      </w:r>
    </w:p>
    <w:p w:rsidR="00914EF9" w:rsidRPr="00717CF5" w:rsidRDefault="00914EF9" w:rsidP="00914EF9">
      <w:pPr>
        <w:shd w:val="clear" w:color="auto" w:fill="FFFFFF"/>
        <w:spacing w:line="360" w:lineRule="auto"/>
        <w:ind w:left="29" w:firstLine="355"/>
        <w:jc w:val="both"/>
        <w:rPr>
          <w:rFonts w:ascii="Times New Roman" w:hAnsi="Times New Roman" w:cs="Times New Roman"/>
          <w:color w:val="000000"/>
          <w:spacing w:val="-5"/>
          <w:sz w:val="28"/>
          <w:szCs w:val="28"/>
        </w:rPr>
      </w:pPr>
      <w:r w:rsidRPr="00717CF5">
        <w:rPr>
          <w:rFonts w:ascii="Times New Roman" w:hAnsi="Times New Roman" w:cs="Times New Roman"/>
          <w:color w:val="000000"/>
          <w:spacing w:val="-6"/>
          <w:sz w:val="28"/>
          <w:szCs w:val="28"/>
        </w:rPr>
        <w:t>Я буду говорить о каком-то праве, а вы - находить соответст</w:t>
      </w:r>
      <w:r w:rsidRPr="00717CF5">
        <w:rPr>
          <w:rFonts w:ascii="Times New Roman" w:hAnsi="Times New Roman" w:cs="Times New Roman"/>
          <w:color w:val="000000"/>
          <w:spacing w:val="-6"/>
          <w:sz w:val="28"/>
          <w:szCs w:val="28"/>
        </w:rPr>
        <w:softHyphen/>
      </w:r>
      <w:r w:rsidRPr="00717CF5">
        <w:rPr>
          <w:rFonts w:ascii="Times New Roman" w:hAnsi="Times New Roman" w:cs="Times New Roman"/>
          <w:color w:val="000000"/>
          <w:spacing w:val="-5"/>
          <w:sz w:val="28"/>
          <w:szCs w:val="28"/>
        </w:rPr>
        <w:t>вующий ему знак и отвечать: «Разрешается или запрещается».</w:t>
      </w:r>
    </w:p>
    <w:p w:rsidR="00914EF9" w:rsidRPr="00717CF5" w:rsidRDefault="00914EF9" w:rsidP="00914EF9">
      <w:pPr>
        <w:shd w:val="clear" w:color="auto" w:fill="FFFFFF"/>
        <w:ind w:right="3379"/>
        <w:rPr>
          <w:rFonts w:ascii="Times New Roman" w:hAnsi="Times New Roman" w:cs="Times New Roman"/>
          <w:color w:val="000000"/>
          <w:spacing w:val="-5"/>
          <w:sz w:val="28"/>
          <w:szCs w:val="28"/>
        </w:rPr>
      </w:pPr>
      <w:r w:rsidRPr="00717CF5">
        <w:rPr>
          <w:rFonts w:ascii="Times New Roman" w:hAnsi="Times New Roman" w:cs="Times New Roman"/>
          <w:noProof/>
          <w:sz w:val="28"/>
          <w:szCs w:val="28"/>
        </w:rPr>
        <w:drawing>
          <wp:anchor distT="36830" distB="36830" distL="24130" distR="24130" simplePos="0" relativeHeight="251660288" behindDoc="0" locked="0" layoutInCell="1" allowOverlap="1">
            <wp:simplePos x="0" y="0"/>
            <wp:positionH relativeFrom="column">
              <wp:posOffset>2057400</wp:posOffset>
            </wp:positionH>
            <wp:positionV relativeFrom="paragraph">
              <wp:posOffset>9525</wp:posOffset>
            </wp:positionV>
            <wp:extent cx="762000" cy="71247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62000" cy="712470"/>
                    </a:xfrm>
                    <a:prstGeom prst="rect">
                      <a:avLst/>
                    </a:prstGeom>
                    <a:noFill/>
                    <a:ln w="9525">
                      <a:noFill/>
                      <a:miter lim="800000"/>
                      <a:headEnd/>
                      <a:tailEnd/>
                    </a:ln>
                  </pic:spPr>
                </pic:pic>
              </a:graphicData>
            </a:graphic>
          </wp:anchor>
        </w:drawing>
      </w:r>
      <w:r w:rsidRPr="00717CF5">
        <w:rPr>
          <w:rFonts w:ascii="Times New Roman" w:hAnsi="Times New Roman" w:cs="Times New Roman"/>
          <w:color w:val="000000"/>
          <w:spacing w:val="-5"/>
          <w:sz w:val="28"/>
          <w:szCs w:val="28"/>
        </w:rPr>
        <w:t xml:space="preserve">Посмотри на этот знак: </w:t>
      </w:r>
    </w:p>
    <w:p w:rsidR="00914EF9" w:rsidRPr="00717CF5" w:rsidRDefault="00914EF9" w:rsidP="00914EF9">
      <w:pPr>
        <w:shd w:val="clear" w:color="auto" w:fill="FFFFFF"/>
        <w:ind w:right="3379"/>
        <w:rPr>
          <w:rFonts w:ascii="Times New Roman" w:hAnsi="Times New Roman" w:cs="Times New Roman"/>
          <w:color w:val="000000"/>
          <w:spacing w:val="-5"/>
          <w:sz w:val="28"/>
          <w:szCs w:val="28"/>
        </w:rPr>
      </w:pPr>
      <w:r w:rsidRPr="00717CF5">
        <w:rPr>
          <w:rFonts w:ascii="Times New Roman" w:hAnsi="Times New Roman" w:cs="Times New Roman"/>
          <w:color w:val="000000"/>
          <w:spacing w:val="-5"/>
          <w:sz w:val="28"/>
          <w:szCs w:val="28"/>
        </w:rPr>
        <w:t xml:space="preserve">Человек поднял флаг. </w:t>
      </w:r>
    </w:p>
    <w:p w:rsidR="00914EF9" w:rsidRPr="00717CF5" w:rsidRDefault="00914EF9" w:rsidP="00914EF9">
      <w:pPr>
        <w:shd w:val="clear" w:color="auto" w:fill="FFFFFF"/>
        <w:ind w:right="3379"/>
        <w:rPr>
          <w:rFonts w:ascii="Times New Roman" w:hAnsi="Times New Roman" w:cs="Times New Roman"/>
          <w:color w:val="000000"/>
          <w:spacing w:val="-6"/>
          <w:sz w:val="28"/>
          <w:szCs w:val="28"/>
        </w:rPr>
      </w:pPr>
      <w:r w:rsidRPr="00717CF5">
        <w:rPr>
          <w:rFonts w:ascii="Times New Roman" w:hAnsi="Times New Roman" w:cs="Times New Roman"/>
          <w:color w:val="000000"/>
          <w:spacing w:val="-6"/>
          <w:sz w:val="28"/>
          <w:szCs w:val="28"/>
        </w:rPr>
        <w:t xml:space="preserve">Слушать мнение ребенка </w:t>
      </w:r>
    </w:p>
    <w:p w:rsidR="00914EF9" w:rsidRPr="00717CF5" w:rsidRDefault="00914EF9" w:rsidP="00914EF9">
      <w:pPr>
        <w:shd w:val="clear" w:color="auto" w:fill="FFFFFF"/>
        <w:ind w:right="3379"/>
        <w:rPr>
          <w:rFonts w:ascii="Times New Roman" w:hAnsi="Times New Roman" w:cs="Times New Roman"/>
          <w:sz w:val="28"/>
          <w:szCs w:val="28"/>
        </w:rPr>
      </w:pPr>
      <w:r w:rsidRPr="00717CF5">
        <w:rPr>
          <w:rFonts w:ascii="Times New Roman" w:hAnsi="Times New Roman" w:cs="Times New Roman"/>
          <w:color w:val="000000"/>
          <w:spacing w:val="-6"/>
          <w:sz w:val="28"/>
          <w:szCs w:val="28"/>
        </w:rPr>
        <w:t>Разрешается.</w:t>
      </w:r>
    </w:p>
    <w:p w:rsidR="00914EF9" w:rsidRPr="00717CF5" w:rsidRDefault="00914EF9" w:rsidP="00914EF9">
      <w:pPr>
        <w:shd w:val="clear" w:color="auto" w:fill="FFFFFF"/>
        <w:ind w:left="29" w:firstLine="355"/>
        <w:jc w:val="both"/>
        <w:rPr>
          <w:rFonts w:ascii="Times New Roman" w:hAnsi="Times New Roman" w:cs="Times New Roman"/>
          <w:sz w:val="28"/>
          <w:szCs w:val="28"/>
        </w:rPr>
      </w:pPr>
    </w:p>
    <w:p w:rsidR="00914EF9" w:rsidRPr="00717CF5" w:rsidRDefault="00914EF9" w:rsidP="00914EF9">
      <w:pPr>
        <w:shd w:val="clear" w:color="auto" w:fill="FFFFFF"/>
        <w:ind w:left="86"/>
        <w:rPr>
          <w:rFonts w:ascii="Times New Roman" w:hAnsi="Times New Roman" w:cs="Times New Roman"/>
          <w:color w:val="000000"/>
          <w:spacing w:val="-6"/>
          <w:sz w:val="28"/>
          <w:szCs w:val="28"/>
        </w:rPr>
      </w:pPr>
      <w:r w:rsidRPr="00717CF5">
        <w:rPr>
          <w:rFonts w:ascii="Times New Roman" w:hAnsi="Times New Roman" w:cs="Times New Roman"/>
          <w:noProof/>
          <w:sz w:val="28"/>
          <w:szCs w:val="28"/>
        </w:rPr>
        <w:drawing>
          <wp:anchor distT="36830" distB="36830" distL="24130" distR="24130" simplePos="0" relativeHeight="251661312" behindDoc="0" locked="0" layoutInCell="1" allowOverlap="1">
            <wp:simplePos x="0" y="0"/>
            <wp:positionH relativeFrom="margin">
              <wp:posOffset>2362200</wp:posOffset>
            </wp:positionH>
            <wp:positionV relativeFrom="paragraph">
              <wp:posOffset>15875</wp:posOffset>
            </wp:positionV>
            <wp:extent cx="833120" cy="800100"/>
            <wp:effectExtent l="19050" t="0" r="508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b="52272"/>
                    <a:stretch>
                      <a:fillRect/>
                    </a:stretch>
                  </pic:blipFill>
                  <pic:spPr bwMode="auto">
                    <a:xfrm>
                      <a:off x="0" y="0"/>
                      <a:ext cx="833120" cy="800100"/>
                    </a:xfrm>
                    <a:prstGeom prst="rect">
                      <a:avLst/>
                    </a:prstGeom>
                    <a:noFill/>
                    <a:ln w="9525">
                      <a:noFill/>
                      <a:miter lim="800000"/>
                      <a:headEnd/>
                      <a:tailEnd/>
                    </a:ln>
                  </pic:spPr>
                </pic:pic>
              </a:graphicData>
            </a:graphic>
          </wp:anchor>
        </w:drawing>
      </w:r>
      <w:r w:rsidRPr="00717CF5">
        <w:rPr>
          <w:rFonts w:ascii="Times New Roman" w:hAnsi="Times New Roman" w:cs="Times New Roman"/>
          <w:color w:val="000000"/>
          <w:spacing w:val="-6"/>
          <w:sz w:val="28"/>
          <w:szCs w:val="28"/>
        </w:rPr>
        <w:t>Вот в углу стоит мальчонка,</w:t>
      </w:r>
    </w:p>
    <w:p w:rsidR="00914EF9" w:rsidRPr="00717CF5" w:rsidRDefault="00914EF9" w:rsidP="00914EF9">
      <w:pPr>
        <w:shd w:val="clear" w:color="auto" w:fill="FFFFFF"/>
        <w:ind w:left="86"/>
        <w:rPr>
          <w:rFonts w:ascii="Times New Roman" w:hAnsi="Times New Roman" w:cs="Times New Roman"/>
          <w:color w:val="000000"/>
          <w:spacing w:val="-5"/>
          <w:sz w:val="28"/>
          <w:szCs w:val="28"/>
        </w:rPr>
      </w:pPr>
      <w:r w:rsidRPr="00717CF5">
        <w:rPr>
          <w:rFonts w:ascii="Times New Roman" w:hAnsi="Times New Roman" w:cs="Times New Roman"/>
          <w:color w:val="000000"/>
          <w:spacing w:val="-5"/>
          <w:sz w:val="28"/>
          <w:szCs w:val="28"/>
        </w:rPr>
        <w:t xml:space="preserve">Плачет, надрывается. </w:t>
      </w:r>
    </w:p>
    <w:p w:rsidR="00914EF9" w:rsidRPr="00717CF5" w:rsidRDefault="00914EF9" w:rsidP="00914EF9">
      <w:pPr>
        <w:shd w:val="clear" w:color="auto" w:fill="FFFFFF"/>
        <w:ind w:left="86"/>
        <w:rPr>
          <w:rFonts w:ascii="Times New Roman" w:hAnsi="Times New Roman" w:cs="Times New Roman"/>
          <w:color w:val="000000"/>
          <w:spacing w:val="-4"/>
          <w:sz w:val="28"/>
          <w:szCs w:val="28"/>
        </w:rPr>
      </w:pPr>
      <w:r w:rsidRPr="00717CF5">
        <w:rPr>
          <w:rFonts w:ascii="Times New Roman" w:hAnsi="Times New Roman" w:cs="Times New Roman"/>
          <w:color w:val="000000"/>
          <w:spacing w:val="-4"/>
          <w:sz w:val="28"/>
          <w:szCs w:val="28"/>
        </w:rPr>
        <w:t xml:space="preserve">Бить, наказывать ребенка </w:t>
      </w:r>
    </w:p>
    <w:p w:rsidR="00914EF9" w:rsidRPr="00717CF5" w:rsidRDefault="00914EF9" w:rsidP="00914EF9">
      <w:pPr>
        <w:shd w:val="clear" w:color="auto" w:fill="FFFFFF"/>
        <w:ind w:left="86"/>
        <w:rPr>
          <w:rFonts w:ascii="Times New Roman" w:hAnsi="Times New Roman" w:cs="Times New Roman"/>
          <w:color w:val="000000"/>
          <w:spacing w:val="-5"/>
          <w:sz w:val="28"/>
          <w:szCs w:val="28"/>
        </w:rPr>
      </w:pPr>
      <w:r w:rsidRPr="00717CF5">
        <w:rPr>
          <w:rFonts w:ascii="Times New Roman" w:hAnsi="Times New Roman" w:cs="Times New Roman"/>
          <w:color w:val="000000"/>
          <w:spacing w:val="-5"/>
          <w:sz w:val="28"/>
          <w:szCs w:val="28"/>
        </w:rPr>
        <w:t>Строго запрещается.</w:t>
      </w:r>
    </w:p>
    <w:p w:rsidR="00914EF9" w:rsidRPr="00717CF5" w:rsidRDefault="00914EF9" w:rsidP="00914EF9">
      <w:pPr>
        <w:shd w:val="clear" w:color="auto" w:fill="FFFFFF"/>
        <w:ind w:left="86"/>
        <w:rPr>
          <w:rFonts w:ascii="Times New Roman" w:hAnsi="Times New Roman" w:cs="Times New Roman"/>
          <w:sz w:val="28"/>
          <w:szCs w:val="28"/>
        </w:rPr>
      </w:pPr>
      <w:r w:rsidRPr="00717CF5">
        <w:rPr>
          <w:rFonts w:ascii="Times New Roman" w:hAnsi="Times New Roman" w:cs="Times New Roman"/>
          <w:noProof/>
          <w:sz w:val="28"/>
          <w:szCs w:val="28"/>
        </w:rPr>
        <w:drawing>
          <wp:anchor distT="36830" distB="36830" distL="24130" distR="24130" simplePos="0" relativeHeight="251662336" behindDoc="0" locked="0" layoutInCell="1" allowOverlap="1">
            <wp:simplePos x="0" y="0"/>
            <wp:positionH relativeFrom="margin">
              <wp:posOffset>2438400</wp:posOffset>
            </wp:positionH>
            <wp:positionV relativeFrom="paragraph">
              <wp:posOffset>112395</wp:posOffset>
            </wp:positionV>
            <wp:extent cx="833120" cy="762000"/>
            <wp:effectExtent l="1905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54546"/>
                    <a:stretch>
                      <a:fillRect/>
                    </a:stretch>
                  </pic:blipFill>
                  <pic:spPr bwMode="auto">
                    <a:xfrm>
                      <a:off x="0" y="0"/>
                      <a:ext cx="833120" cy="762000"/>
                    </a:xfrm>
                    <a:prstGeom prst="rect">
                      <a:avLst/>
                    </a:prstGeom>
                    <a:noFill/>
                    <a:ln w="9525">
                      <a:noFill/>
                      <a:miter lim="800000"/>
                      <a:headEnd/>
                      <a:tailEnd/>
                    </a:ln>
                  </pic:spPr>
                </pic:pic>
              </a:graphicData>
            </a:graphic>
          </wp:anchor>
        </w:drawing>
      </w:r>
    </w:p>
    <w:p w:rsidR="00914EF9" w:rsidRPr="00717CF5" w:rsidRDefault="00914EF9" w:rsidP="00914EF9">
      <w:pPr>
        <w:shd w:val="clear" w:color="auto" w:fill="FFFFFF"/>
        <w:ind w:left="77"/>
        <w:rPr>
          <w:rFonts w:ascii="Times New Roman" w:hAnsi="Times New Roman" w:cs="Times New Roman"/>
          <w:color w:val="000000"/>
          <w:spacing w:val="-7"/>
          <w:sz w:val="28"/>
          <w:szCs w:val="28"/>
        </w:rPr>
      </w:pPr>
      <w:r w:rsidRPr="00717CF5">
        <w:rPr>
          <w:rFonts w:ascii="Times New Roman" w:hAnsi="Times New Roman" w:cs="Times New Roman"/>
          <w:color w:val="000000"/>
          <w:spacing w:val="-7"/>
          <w:sz w:val="28"/>
          <w:szCs w:val="28"/>
        </w:rPr>
        <w:t>С мамой дети должны жить,</w:t>
      </w:r>
    </w:p>
    <w:p w:rsidR="00914EF9" w:rsidRPr="00717CF5" w:rsidRDefault="00914EF9" w:rsidP="00914EF9">
      <w:pPr>
        <w:shd w:val="clear" w:color="auto" w:fill="FFFFFF"/>
        <w:ind w:left="77"/>
        <w:rPr>
          <w:rFonts w:ascii="Times New Roman" w:hAnsi="Times New Roman" w:cs="Times New Roman"/>
          <w:color w:val="000000"/>
          <w:spacing w:val="-2"/>
          <w:sz w:val="28"/>
          <w:szCs w:val="28"/>
        </w:rPr>
      </w:pPr>
      <w:r w:rsidRPr="00717CF5">
        <w:rPr>
          <w:rFonts w:ascii="Times New Roman" w:hAnsi="Times New Roman" w:cs="Times New Roman"/>
          <w:color w:val="000000"/>
          <w:spacing w:val="-7"/>
          <w:sz w:val="28"/>
          <w:szCs w:val="28"/>
        </w:rPr>
        <w:t xml:space="preserve"> </w:t>
      </w:r>
      <w:r w:rsidRPr="00717CF5">
        <w:rPr>
          <w:rFonts w:ascii="Times New Roman" w:hAnsi="Times New Roman" w:cs="Times New Roman"/>
          <w:color w:val="000000"/>
          <w:spacing w:val="-2"/>
          <w:sz w:val="28"/>
          <w:szCs w:val="28"/>
        </w:rPr>
        <w:t>Ей цветы всегда дарить –</w:t>
      </w:r>
    </w:p>
    <w:p w:rsidR="00914EF9" w:rsidRPr="00717CF5" w:rsidRDefault="00914EF9" w:rsidP="00914EF9">
      <w:pPr>
        <w:shd w:val="clear" w:color="auto" w:fill="FFFFFF"/>
        <w:ind w:left="77"/>
        <w:rPr>
          <w:rFonts w:ascii="Times New Roman" w:hAnsi="Times New Roman" w:cs="Times New Roman"/>
          <w:color w:val="000000"/>
          <w:spacing w:val="-5"/>
          <w:sz w:val="28"/>
          <w:szCs w:val="28"/>
        </w:rPr>
      </w:pPr>
      <w:r w:rsidRPr="00717CF5">
        <w:rPr>
          <w:rFonts w:ascii="Times New Roman" w:hAnsi="Times New Roman" w:cs="Times New Roman"/>
          <w:color w:val="000000"/>
          <w:spacing w:val="-5"/>
          <w:sz w:val="28"/>
          <w:szCs w:val="28"/>
        </w:rPr>
        <w:t>Это разрешается.</w:t>
      </w:r>
    </w:p>
    <w:p w:rsidR="00914EF9" w:rsidRPr="00717CF5" w:rsidRDefault="00914EF9" w:rsidP="00914EF9">
      <w:pPr>
        <w:shd w:val="clear" w:color="auto" w:fill="FFFFFF"/>
        <w:ind w:left="77"/>
        <w:rPr>
          <w:rFonts w:ascii="Times New Roman" w:hAnsi="Times New Roman" w:cs="Times New Roman"/>
          <w:sz w:val="28"/>
          <w:szCs w:val="28"/>
        </w:rPr>
      </w:pPr>
      <w:r w:rsidRPr="00717CF5">
        <w:rPr>
          <w:rFonts w:ascii="Times New Roman" w:hAnsi="Times New Roman" w:cs="Times New Roman"/>
          <w:noProof/>
          <w:sz w:val="28"/>
          <w:szCs w:val="28"/>
        </w:rPr>
        <w:drawing>
          <wp:anchor distT="36830" distB="36830" distL="24130" distR="24130" simplePos="0" relativeHeight="251663360" behindDoc="0" locked="0" layoutInCell="1" allowOverlap="1">
            <wp:simplePos x="0" y="0"/>
            <wp:positionH relativeFrom="margin">
              <wp:posOffset>2438400</wp:posOffset>
            </wp:positionH>
            <wp:positionV relativeFrom="paragraph">
              <wp:posOffset>138430</wp:posOffset>
            </wp:positionV>
            <wp:extent cx="751840" cy="721360"/>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751840" cy="721360"/>
                    </a:xfrm>
                    <a:prstGeom prst="rect">
                      <a:avLst/>
                    </a:prstGeom>
                    <a:noFill/>
                    <a:ln w="9525">
                      <a:noFill/>
                      <a:miter lim="800000"/>
                      <a:headEnd/>
                      <a:tailEnd/>
                    </a:ln>
                  </pic:spPr>
                </pic:pic>
              </a:graphicData>
            </a:graphic>
          </wp:anchor>
        </w:drawing>
      </w:r>
    </w:p>
    <w:p w:rsidR="00914EF9" w:rsidRPr="00717CF5" w:rsidRDefault="00914EF9" w:rsidP="00914EF9">
      <w:pPr>
        <w:shd w:val="clear" w:color="auto" w:fill="FFFFFF"/>
        <w:ind w:left="58"/>
        <w:rPr>
          <w:rFonts w:ascii="Times New Roman" w:hAnsi="Times New Roman" w:cs="Times New Roman"/>
          <w:color w:val="000000"/>
          <w:spacing w:val="-5"/>
          <w:sz w:val="28"/>
          <w:szCs w:val="28"/>
        </w:rPr>
      </w:pPr>
      <w:r w:rsidRPr="00717CF5">
        <w:rPr>
          <w:rFonts w:ascii="Times New Roman" w:hAnsi="Times New Roman" w:cs="Times New Roman"/>
          <w:color w:val="000000"/>
          <w:spacing w:val="-5"/>
          <w:sz w:val="28"/>
          <w:szCs w:val="28"/>
        </w:rPr>
        <w:t xml:space="preserve">Эта грань обозначает: </w:t>
      </w:r>
    </w:p>
    <w:p w:rsidR="00914EF9" w:rsidRPr="00717CF5" w:rsidRDefault="00914EF9" w:rsidP="00914EF9">
      <w:pPr>
        <w:shd w:val="clear" w:color="auto" w:fill="FFFFFF"/>
        <w:ind w:left="58"/>
        <w:rPr>
          <w:rFonts w:ascii="Times New Roman" w:hAnsi="Times New Roman" w:cs="Times New Roman"/>
          <w:color w:val="000000"/>
          <w:spacing w:val="-7"/>
          <w:sz w:val="28"/>
          <w:szCs w:val="28"/>
        </w:rPr>
      </w:pPr>
      <w:r w:rsidRPr="00717CF5">
        <w:rPr>
          <w:rFonts w:ascii="Times New Roman" w:hAnsi="Times New Roman" w:cs="Times New Roman"/>
          <w:color w:val="000000"/>
          <w:spacing w:val="-7"/>
          <w:sz w:val="28"/>
          <w:szCs w:val="28"/>
        </w:rPr>
        <w:t xml:space="preserve">Мать с ребенком разлучают. </w:t>
      </w:r>
    </w:p>
    <w:p w:rsidR="00914EF9" w:rsidRPr="00717CF5" w:rsidRDefault="00914EF9" w:rsidP="00914EF9">
      <w:pPr>
        <w:shd w:val="clear" w:color="auto" w:fill="FFFFFF"/>
        <w:ind w:left="58"/>
        <w:rPr>
          <w:rFonts w:ascii="Times New Roman" w:hAnsi="Times New Roman" w:cs="Times New Roman"/>
          <w:color w:val="000000"/>
          <w:spacing w:val="-5"/>
          <w:sz w:val="28"/>
          <w:szCs w:val="28"/>
        </w:rPr>
      </w:pPr>
      <w:r w:rsidRPr="00717CF5">
        <w:rPr>
          <w:rFonts w:ascii="Times New Roman" w:hAnsi="Times New Roman" w:cs="Times New Roman"/>
          <w:color w:val="000000"/>
          <w:spacing w:val="-5"/>
          <w:sz w:val="28"/>
          <w:szCs w:val="28"/>
        </w:rPr>
        <w:t>Это запрещается.</w:t>
      </w:r>
    </w:p>
    <w:p w:rsidR="00914EF9" w:rsidRPr="00717CF5" w:rsidRDefault="00914EF9" w:rsidP="00914EF9">
      <w:pPr>
        <w:shd w:val="clear" w:color="auto" w:fill="FFFFFF"/>
        <w:ind w:left="58"/>
        <w:rPr>
          <w:rFonts w:ascii="Times New Roman" w:hAnsi="Times New Roman" w:cs="Times New Roman"/>
          <w:sz w:val="28"/>
          <w:szCs w:val="28"/>
        </w:rPr>
      </w:pPr>
    </w:p>
    <w:p w:rsidR="00914EF9" w:rsidRPr="00717CF5" w:rsidRDefault="00914EF9" w:rsidP="00914EF9">
      <w:pPr>
        <w:shd w:val="clear" w:color="auto" w:fill="FFFFFF"/>
        <w:ind w:left="48" w:right="346"/>
        <w:jc w:val="both"/>
        <w:rPr>
          <w:rFonts w:ascii="Times New Roman" w:hAnsi="Times New Roman" w:cs="Times New Roman"/>
          <w:color w:val="000000"/>
          <w:spacing w:val="-5"/>
          <w:sz w:val="28"/>
          <w:szCs w:val="28"/>
        </w:rPr>
      </w:pPr>
      <w:r w:rsidRPr="00717CF5">
        <w:rPr>
          <w:rFonts w:ascii="Times New Roman" w:hAnsi="Times New Roman" w:cs="Times New Roman"/>
          <w:noProof/>
          <w:sz w:val="28"/>
          <w:szCs w:val="28"/>
        </w:rPr>
        <w:drawing>
          <wp:anchor distT="36830" distB="36830" distL="24130" distR="24130" simplePos="0" relativeHeight="251664384" behindDoc="0" locked="0" layoutInCell="1" allowOverlap="1">
            <wp:simplePos x="0" y="0"/>
            <wp:positionH relativeFrom="margin">
              <wp:posOffset>2209800</wp:posOffset>
            </wp:positionH>
            <wp:positionV relativeFrom="paragraph">
              <wp:posOffset>30480</wp:posOffset>
            </wp:positionV>
            <wp:extent cx="833120" cy="788035"/>
            <wp:effectExtent l="19050" t="0" r="508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b="52415"/>
                    <a:stretch>
                      <a:fillRect/>
                    </a:stretch>
                  </pic:blipFill>
                  <pic:spPr bwMode="auto">
                    <a:xfrm>
                      <a:off x="0" y="0"/>
                      <a:ext cx="833120" cy="788035"/>
                    </a:xfrm>
                    <a:prstGeom prst="rect">
                      <a:avLst/>
                    </a:prstGeom>
                    <a:noFill/>
                    <a:ln w="9525">
                      <a:noFill/>
                      <a:miter lim="800000"/>
                      <a:headEnd/>
                      <a:tailEnd/>
                    </a:ln>
                  </pic:spPr>
                </pic:pic>
              </a:graphicData>
            </a:graphic>
          </wp:anchor>
        </w:drawing>
      </w:r>
      <w:r w:rsidRPr="00717CF5">
        <w:rPr>
          <w:rFonts w:ascii="Times New Roman" w:hAnsi="Times New Roman" w:cs="Times New Roman"/>
          <w:color w:val="000000"/>
          <w:spacing w:val="-5"/>
          <w:sz w:val="28"/>
          <w:szCs w:val="28"/>
        </w:rPr>
        <w:t xml:space="preserve">Рисовать и петь, учиться, </w:t>
      </w:r>
    </w:p>
    <w:p w:rsidR="00914EF9" w:rsidRPr="00717CF5" w:rsidRDefault="00914EF9" w:rsidP="00914EF9">
      <w:pPr>
        <w:shd w:val="clear" w:color="auto" w:fill="FFFFFF"/>
        <w:ind w:left="48" w:right="346"/>
        <w:jc w:val="both"/>
        <w:rPr>
          <w:rFonts w:ascii="Times New Roman" w:hAnsi="Times New Roman" w:cs="Times New Roman"/>
          <w:color w:val="000000"/>
          <w:spacing w:val="-5"/>
          <w:sz w:val="28"/>
          <w:szCs w:val="28"/>
        </w:rPr>
      </w:pPr>
      <w:r w:rsidRPr="00717CF5">
        <w:rPr>
          <w:rFonts w:ascii="Times New Roman" w:hAnsi="Times New Roman" w:cs="Times New Roman"/>
          <w:color w:val="000000"/>
          <w:spacing w:val="-5"/>
          <w:sz w:val="28"/>
          <w:szCs w:val="28"/>
        </w:rPr>
        <w:t xml:space="preserve">Если заболел </w:t>
      </w:r>
      <w:r w:rsidR="00EB3302" w:rsidRPr="00717CF5">
        <w:rPr>
          <w:rFonts w:ascii="Times New Roman" w:hAnsi="Times New Roman" w:cs="Times New Roman"/>
          <w:color w:val="000000"/>
          <w:spacing w:val="-5"/>
          <w:sz w:val="28"/>
          <w:szCs w:val="28"/>
        </w:rPr>
        <w:t>- л</w:t>
      </w:r>
      <w:r w:rsidRPr="00717CF5">
        <w:rPr>
          <w:rFonts w:ascii="Times New Roman" w:hAnsi="Times New Roman" w:cs="Times New Roman"/>
          <w:color w:val="000000"/>
          <w:spacing w:val="-5"/>
          <w:sz w:val="28"/>
          <w:szCs w:val="28"/>
        </w:rPr>
        <w:t xml:space="preserve">ечиться. </w:t>
      </w:r>
    </w:p>
    <w:p w:rsidR="00914EF9" w:rsidRPr="00717CF5" w:rsidRDefault="00914EF9" w:rsidP="00914EF9">
      <w:pPr>
        <w:shd w:val="clear" w:color="auto" w:fill="FFFFFF"/>
        <w:ind w:left="48" w:right="346"/>
        <w:jc w:val="both"/>
        <w:rPr>
          <w:rFonts w:ascii="Times New Roman" w:hAnsi="Times New Roman" w:cs="Times New Roman"/>
          <w:color w:val="000000"/>
          <w:spacing w:val="-5"/>
          <w:sz w:val="28"/>
          <w:szCs w:val="28"/>
        </w:rPr>
      </w:pPr>
      <w:r w:rsidRPr="00717CF5">
        <w:rPr>
          <w:rFonts w:ascii="Times New Roman" w:hAnsi="Times New Roman" w:cs="Times New Roman"/>
          <w:color w:val="000000"/>
          <w:spacing w:val="-5"/>
          <w:sz w:val="28"/>
          <w:szCs w:val="28"/>
        </w:rPr>
        <w:t>Это разрешается.</w:t>
      </w:r>
    </w:p>
    <w:p w:rsidR="00914EF9" w:rsidRPr="00717CF5" w:rsidRDefault="00914EF9" w:rsidP="00914EF9">
      <w:pPr>
        <w:shd w:val="clear" w:color="auto" w:fill="FFFFFF"/>
        <w:ind w:left="48" w:right="346"/>
        <w:jc w:val="both"/>
        <w:rPr>
          <w:rFonts w:ascii="Times New Roman" w:hAnsi="Times New Roman" w:cs="Times New Roman"/>
          <w:sz w:val="28"/>
          <w:szCs w:val="28"/>
        </w:rPr>
      </w:pPr>
    </w:p>
    <w:p w:rsidR="00914EF9" w:rsidRPr="00717CF5" w:rsidRDefault="00914EF9" w:rsidP="00914EF9">
      <w:pPr>
        <w:shd w:val="clear" w:color="auto" w:fill="FFFFFF"/>
        <w:ind w:left="38" w:right="422"/>
        <w:rPr>
          <w:rFonts w:ascii="Times New Roman" w:hAnsi="Times New Roman" w:cs="Times New Roman"/>
          <w:color w:val="000000"/>
          <w:spacing w:val="-5"/>
          <w:sz w:val="28"/>
          <w:szCs w:val="28"/>
        </w:rPr>
      </w:pPr>
      <w:r w:rsidRPr="00717CF5">
        <w:rPr>
          <w:rFonts w:ascii="Times New Roman" w:hAnsi="Times New Roman" w:cs="Times New Roman"/>
          <w:noProof/>
          <w:color w:val="000000"/>
          <w:spacing w:val="-5"/>
          <w:sz w:val="28"/>
          <w:szCs w:val="28"/>
        </w:rPr>
        <w:drawing>
          <wp:anchor distT="36830" distB="36830" distL="24130" distR="24130" simplePos="0" relativeHeight="251665408" behindDoc="0" locked="0" layoutInCell="1" allowOverlap="1">
            <wp:simplePos x="0" y="0"/>
            <wp:positionH relativeFrom="margin">
              <wp:posOffset>2057400</wp:posOffset>
            </wp:positionH>
            <wp:positionV relativeFrom="paragraph">
              <wp:posOffset>127000</wp:posOffset>
            </wp:positionV>
            <wp:extent cx="833120" cy="855980"/>
            <wp:effectExtent l="19050" t="0" r="508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t="48312"/>
                    <a:stretch>
                      <a:fillRect/>
                    </a:stretch>
                  </pic:blipFill>
                  <pic:spPr bwMode="auto">
                    <a:xfrm>
                      <a:off x="0" y="0"/>
                      <a:ext cx="833120" cy="855980"/>
                    </a:xfrm>
                    <a:prstGeom prst="rect">
                      <a:avLst/>
                    </a:prstGeom>
                    <a:noFill/>
                    <a:ln w="9525">
                      <a:noFill/>
                      <a:miter lim="800000"/>
                      <a:headEnd/>
                      <a:tailEnd/>
                    </a:ln>
                  </pic:spPr>
                </pic:pic>
              </a:graphicData>
            </a:graphic>
          </wp:anchor>
        </w:drawing>
      </w:r>
      <w:r w:rsidRPr="00717CF5">
        <w:rPr>
          <w:rFonts w:ascii="Times New Roman" w:hAnsi="Times New Roman" w:cs="Times New Roman"/>
          <w:color w:val="000000"/>
          <w:spacing w:val="-5"/>
          <w:sz w:val="28"/>
          <w:szCs w:val="28"/>
        </w:rPr>
        <w:t xml:space="preserve">Этот трудится ребенок, </w:t>
      </w:r>
    </w:p>
    <w:p w:rsidR="00914EF9" w:rsidRPr="00717CF5" w:rsidRDefault="00914EF9" w:rsidP="00914EF9">
      <w:pPr>
        <w:shd w:val="clear" w:color="auto" w:fill="FFFFFF"/>
        <w:ind w:left="38" w:right="422"/>
        <w:rPr>
          <w:rFonts w:ascii="Times New Roman" w:hAnsi="Times New Roman" w:cs="Times New Roman"/>
          <w:color w:val="000000"/>
          <w:spacing w:val="-5"/>
          <w:sz w:val="28"/>
          <w:szCs w:val="28"/>
        </w:rPr>
      </w:pPr>
      <w:r w:rsidRPr="00717CF5">
        <w:rPr>
          <w:rFonts w:ascii="Times New Roman" w:hAnsi="Times New Roman" w:cs="Times New Roman"/>
          <w:color w:val="000000"/>
          <w:spacing w:val="-5"/>
          <w:sz w:val="28"/>
          <w:szCs w:val="28"/>
        </w:rPr>
        <w:t xml:space="preserve">Мало у него силенок, </w:t>
      </w:r>
    </w:p>
    <w:p w:rsidR="00914EF9" w:rsidRPr="00717CF5" w:rsidRDefault="00914EF9" w:rsidP="00914EF9">
      <w:pPr>
        <w:shd w:val="clear" w:color="auto" w:fill="FFFFFF"/>
        <w:ind w:left="38" w:right="422"/>
        <w:rPr>
          <w:rFonts w:ascii="Times New Roman" w:hAnsi="Times New Roman" w:cs="Times New Roman"/>
          <w:color w:val="000000"/>
          <w:spacing w:val="-5"/>
          <w:sz w:val="28"/>
          <w:szCs w:val="28"/>
        </w:rPr>
      </w:pPr>
      <w:r w:rsidRPr="00717CF5">
        <w:rPr>
          <w:rFonts w:ascii="Times New Roman" w:hAnsi="Times New Roman" w:cs="Times New Roman"/>
          <w:color w:val="000000"/>
          <w:spacing w:val="-5"/>
          <w:sz w:val="28"/>
          <w:szCs w:val="28"/>
        </w:rPr>
        <w:t xml:space="preserve">Ноги подгибаются. </w:t>
      </w:r>
    </w:p>
    <w:p w:rsidR="00914EF9" w:rsidRPr="00717CF5" w:rsidRDefault="00914EF9" w:rsidP="00914EF9">
      <w:pPr>
        <w:shd w:val="clear" w:color="auto" w:fill="FFFFFF"/>
        <w:ind w:left="38" w:right="422"/>
        <w:rPr>
          <w:rFonts w:ascii="Times New Roman" w:hAnsi="Times New Roman" w:cs="Times New Roman"/>
          <w:sz w:val="28"/>
          <w:szCs w:val="28"/>
        </w:rPr>
      </w:pPr>
      <w:r w:rsidRPr="00717CF5">
        <w:rPr>
          <w:rFonts w:ascii="Times New Roman" w:hAnsi="Times New Roman" w:cs="Times New Roman"/>
          <w:color w:val="000000"/>
          <w:spacing w:val="-6"/>
          <w:sz w:val="28"/>
          <w:szCs w:val="28"/>
        </w:rPr>
        <w:t>В детстве тяжкая работа</w:t>
      </w:r>
    </w:p>
    <w:p w:rsidR="00914EF9" w:rsidRPr="00717CF5" w:rsidRDefault="00914EF9" w:rsidP="00914EF9">
      <w:pPr>
        <w:shd w:val="clear" w:color="auto" w:fill="FFFFFF"/>
        <w:ind w:left="29"/>
        <w:rPr>
          <w:rFonts w:ascii="Times New Roman" w:hAnsi="Times New Roman" w:cs="Times New Roman"/>
          <w:color w:val="000000"/>
          <w:spacing w:val="-6"/>
          <w:sz w:val="28"/>
          <w:szCs w:val="28"/>
        </w:rPr>
      </w:pPr>
      <w:r w:rsidRPr="00717CF5">
        <w:rPr>
          <w:rFonts w:ascii="Times New Roman" w:hAnsi="Times New Roman" w:cs="Times New Roman"/>
          <w:color w:val="000000"/>
          <w:spacing w:val="-6"/>
          <w:sz w:val="28"/>
          <w:szCs w:val="28"/>
        </w:rPr>
        <w:t>Запрещается.</w:t>
      </w:r>
    </w:p>
    <w:p w:rsidR="00914EF9" w:rsidRPr="00717CF5" w:rsidRDefault="00914EF9" w:rsidP="00914EF9">
      <w:pPr>
        <w:shd w:val="clear" w:color="auto" w:fill="FFFFFF"/>
        <w:ind w:left="29"/>
        <w:rPr>
          <w:rFonts w:ascii="Times New Roman" w:hAnsi="Times New Roman" w:cs="Times New Roman"/>
          <w:sz w:val="28"/>
          <w:szCs w:val="28"/>
        </w:rPr>
      </w:pPr>
      <w:r w:rsidRPr="00717CF5">
        <w:rPr>
          <w:rFonts w:ascii="Times New Roman" w:hAnsi="Times New Roman" w:cs="Times New Roman"/>
          <w:noProof/>
          <w:sz w:val="28"/>
          <w:szCs w:val="28"/>
        </w:rPr>
        <w:drawing>
          <wp:anchor distT="36830" distB="36830" distL="24130" distR="24130" simplePos="0" relativeHeight="251666432" behindDoc="0" locked="0" layoutInCell="1" allowOverlap="1">
            <wp:simplePos x="0" y="0"/>
            <wp:positionH relativeFrom="margin">
              <wp:posOffset>2286000</wp:posOffset>
            </wp:positionH>
            <wp:positionV relativeFrom="paragraph">
              <wp:posOffset>133350</wp:posOffset>
            </wp:positionV>
            <wp:extent cx="812800" cy="800100"/>
            <wp:effectExtent l="19050" t="0" r="635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b="54214"/>
                    <a:stretch>
                      <a:fillRect/>
                    </a:stretch>
                  </pic:blipFill>
                  <pic:spPr bwMode="auto">
                    <a:xfrm>
                      <a:off x="0" y="0"/>
                      <a:ext cx="812800" cy="800100"/>
                    </a:xfrm>
                    <a:prstGeom prst="rect">
                      <a:avLst/>
                    </a:prstGeom>
                    <a:noFill/>
                    <a:ln w="9525">
                      <a:noFill/>
                      <a:miter lim="800000"/>
                      <a:headEnd/>
                      <a:tailEnd/>
                    </a:ln>
                  </pic:spPr>
                </pic:pic>
              </a:graphicData>
            </a:graphic>
          </wp:anchor>
        </w:drawing>
      </w:r>
    </w:p>
    <w:p w:rsidR="00914EF9" w:rsidRPr="00717CF5" w:rsidRDefault="00914EF9" w:rsidP="00914EF9">
      <w:pPr>
        <w:shd w:val="clear" w:color="auto" w:fill="FFFFFF"/>
        <w:ind w:left="10"/>
        <w:jc w:val="both"/>
        <w:rPr>
          <w:rFonts w:ascii="Times New Roman" w:hAnsi="Times New Roman" w:cs="Times New Roman"/>
          <w:color w:val="000000"/>
          <w:spacing w:val="-5"/>
          <w:sz w:val="28"/>
          <w:szCs w:val="28"/>
        </w:rPr>
      </w:pPr>
      <w:r w:rsidRPr="00717CF5">
        <w:rPr>
          <w:rFonts w:ascii="Times New Roman" w:hAnsi="Times New Roman" w:cs="Times New Roman"/>
          <w:color w:val="000000"/>
          <w:spacing w:val="-5"/>
          <w:sz w:val="28"/>
          <w:szCs w:val="28"/>
        </w:rPr>
        <w:t xml:space="preserve">Вместе дружно в мире жить, </w:t>
      </w:r>
    </w:p>
    <w:p w:rsidR="00914EF9" w:rsidRPr="00717CF5" w:rsidRDefault="00914EF9" w:rsidP="00914EF9">
      <w:pPr>
        <w:shd w:val="clear" w:color="auto" w:fill="FFFFFF"/>
        <w:ind w:left="10"/>
        <w:jc w:val="both"/>
        <w:rPr>
          <w:rFonts w:ascii="Times New Roman" w:hAnsi="Times New Roman" w:cs="Times New Roman"/>
          <w:color w:val="000000"/>
          <w:spacing w:val="-6"/>
          <w:sz w:val="28"/>
          <w:szCs w:val="28"/>
        </w:rPr>
      </w:pPr>
      <w:r w:rsidRPr="00717CF5">
        <w:rPr>
          <w:rFonts w:ascii="Times New Roman" w:hAnsi="Times New Roman" w:cs="Times New Roman"/>
          <w:color w:val="000000"/>
          <w:spacing w:val="-6"/>
          <w:sz w:val="28"/>
          <w:szCs w:val="28"/>
        </w:rPr>
        <w:t>С разными детьми дружить –</w:t>
      </w:r>
    </w:p>
    <w:p w:rsidR="00914EF9" w:rsidRPr="00717CF5" w:rsidRDefault="00914EF9" w:rsidP="00914EF9">
      <w:pPr>
        <w:shd w:val="clear" w:color="auto" w:fill="FFFFFF"/>
        <w:ind w:left="10"/>
        <w:jc w:val="both"/>
        <w:rPr>
          <w:rFonts w:ascii="Times New Roman" w:hAnsi="Times New Roman" w:cs="Times New Roman"/>
          <w:color w:val="000000"/>
          <w:spacing w:val="-5"/>
          <w:sz w:val="28"/>
          <w:szCs w:val="28"/>
        </w:rPr>
      </w:pPr>
      <w:r w:rsidRPr="00717CF5">
        <w:rPr>
          <w:rFonts w:ascii="Times New Roman" w:hAnsi="Times New Roman" w:cs="Times New Roman"/>
          <w:color w:val="000000"/>
          <w:spacing w:val="-5"/>
          <w:sz w:val="28"/>
          <w:szCs w:val="28"/>
        </w:rPr>
        <w:t>Это разрешается.</w:t>
      </w:r>
    </w:p>
    <w:p w:rsidR="00914EF9" w:rsidRPr="00717CF5" w:rsidRDefault="00914EF9" w:rsidP="00914EF9">
      <w:pPr>
        <w:shd w:val="clear" w:color="auto" w:fill="FFFFFF"/>
        <w:ind w:left="10"/>
        <w:jc w:val="both"/>
        <w:rPr>
          <w:rFonts w:ascii="Times New Roman" w:hAnsi="Times New Roman" w:cs="Times New Roman"/>
          <w:sz w:val="28"/>
          <w:szCs w:val="28"/>
        </w:rPr>
      </w:pPr>
    </w:p>
    <w:p w:rsidR="00914EF9" w:rsidRPr="00717CF5" w:rsidRDefault="00914EF9" w:rsidP="00914EF9">
      <w:pPr>
        <w:shd w:val="clear" w:color="auto" w:fill="FFFFFF"/>
        <w:rPr>
          <w:rFonts w:ascii="Times New Roman" w:hAnsi="Times New Roman" w:cs="Times New Roman"/>
          <w:color w:val="000000"/>
          <w:spacing w:val="-5"/>
          <w:sz w:val="28"/>
          <w:szCs w:val="28"/>
        </w:rPr>
      </w:pPr>
      <w:r w:rsidRPr="00717CF5">
        <w:rPr>
          <w:rFonts w:ascii="Times New Roman" w:hAnsi="Times New Roman" w:cs="Times New Roman"/>
          <w:noProof/>
          <w:sz w:val="28"/>
          <w:szCs w:val="28"/>
        </w:rPr>
        <w:drawing>
          <wp:anchor distT="36830" distB="36830" distL="24130" distR="24130" simplePos="0" relativeHeight="251667456" behindDoc="0" locked="0" layoutInCell="1" allowOverlap="1">
            <wp:simplePos x="0" y="0"/>
            <wp:positionH relativeFrom="margin">
              <wp:posOffset>2286000</wp:posOffset>
            </wp:positionH>
            <wp:positionV relativeFrom="paragraph">
              <wp:posOffset>159385</wp:posOffset>
            </wp:positionV>
            <wp:extent cx="812800" cy="833120"/>
            <wp:effectExtent l="19050" t="0" r="635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t="52325"/>
                    <a:stretch>
                      <a:fillRect/>
                    </a:stretch>
                  </pic:blipFill>
                  <pic:spPr bwMode="auto">
                    <a:xfrm>
                      <a:off x="0" y="0"/>
                      <a:ext cx="812800" cy="833120"/>
                    </a:xfrm>
                    <a:prstGeom prst="rect">
                      <a:avLst/>
                    </a:prstGeom>
                    <a:noFill/>
                    <a:ln w="9525">
                      <a:noFill/>
                      <a:miter lim="800000"/>
                      <a:headEnd/>
                      <a:tailEnd/>
                    </a:ln>
                  </pic:spPr>
                </pic:pic>
              </a:graphicData>
            </a:graphic>
          </wp:anchor>
        </w:drawing>
      </w:r>
      <w:r w:rsidRPr="00717CF5">
        <w:rPr>
          <w:rFonts w:ascii="Times New Roman" w:hAnsi="Times New Roman" w:cs="Times New Roman"/>
          <w:color w:val="000000"/>
          <w:spacing w:val="-5"/>
          <w:sz w:val="28"/>
          <w:szCs w:val="28"/>
        </w:rPr>
        <w:t xml:space="preserve">Этот слабый горбит спину, </w:t>
      </w:r>
    </w:p>
    <w:p w:rsidR="00914EF9" w:rsidRPr="00717CF5" w:rsidRDefault="00914EF9" w:rsidP="00914EF9">
      <w:pPr>
        <w:shd w:val="clear" w:color="auto" w:fill="FFFFFF"/>
        <w:rPr>
          <w:rFonts w:ascii="Times New Roman" w:hAnsi="Times New Roman" w:cs="Times New Roman"/>
          <w:color w:val="000000"/>
          <w:spacing w:val="-7"/>
          <w:sz w:val="28"/>
          <w:szCs w:val="28"/>
        </w:rPr>
      </w:pPr>
      <w:r w:rsidRPr="00717CF5">
        <w:rPr>
          <w:rFonts w:ascii="Times New Roman" w:hAnsi="Times New Roman" w:cs="Times New Roman"/>
          <w:color w:val="000000"/>
          <w:spacing w:val="-7"/>
          <w:sz w:val="28"/>
          <w:szCs w:val="28"/>
        </w:rPr>
        <w:t>Пред сильным преклоняется.</w:t>
      </w:r>
    </w:p>
    <w:p w:rsidR="00914EF9" w:rsidRPr="00717CF5" w:rsidRDefault="00914EF9" w:rsidP="00914EF9">
      <w:pPr>
        <w:shd w:val="clear" w:color="auto" w:fill="FFFFFF"/>
        <w:rPr>
          <w:rFonts w:ascii="Times New Roman" w:hAnsi="Times New Roman" w:cs="Times New Roman"/>
          <w:color w:val="000000"/>
          <w:spacing w:val="-5"/>
          <w:sz w:val="28"/>
          <w:szCs w:val="28"/>
        </w:rPr>
      </w:pPr>
      <w:r w:rsidRPr="00717CF5">
        <w:rPr>
          <w:rFonts w:ascii="Times New Roman" w:hAnsi="Times New Roman" w:cs="Times New Roman"/>
          <w:color w:val="000000"/>
          <w:spacing w:val="-5"/>
          <w:sz w:val="28"/>
          <w:szCs w:val="28"/>
        </w:rPr>
        <w:lastRenderedPageBreak/>
        <w:t xml:space="preserve">Быть рабом у господина </w:t>
      </w:r>
    </w:p>
    <w:p w:rsidR="00914EF9" w:rsidRPr="00717CF5" w:rsidRDefault="00914EF9" w:rsidP="00914EF9">
      <w:pPr>
        <w:shd w:val="clear" w:color="auto" w:fill="FFFFFF"/>
        <w:rPr>
          <w:rFonts w:ascii="Times New Roman" w:hAnsi="Times New Roman" w:cs="Times New Roman"/>
          <w:sz w:val="28"/>
          <w:szCs w:val="28"/>
        </w:rPr>
      </w:pPr>
      <w:r w:rsidRPr="00717CF5">
        <w:rPr>
          <w:rFonts w:ascii="Times New Roman" w:hAnsi="Times New Roman" w:cs="Times New Roman"/>
          <w:color w:val="000000"/>
          <w:spacing w:val="-5"/>
          <w:sz w:val="28"/>
          <w:szCs w:val="28"/>
        </w:rPr>
        <w:t>Строго запрещается.</w:t>
      </w:r>
    </w:p>
    <w:p w:rsidR="00914EF9" w:rsidRPr="00717CF5" w:rsidRDefault="00914EF9" w:rsidP="00914EF9">
      <w:pPr>
        <w:shd w:val="clear" w:color="auto" w:fill="FFFFFF"/>
        <w:spacing w:line="360" w:lineRule="auto"/>
        <w:ind w:left="29" w:firstLine="355"/>
        <w:jc w:val="both"/>
        <w:rPr>
          <w:rFonts w:ascii="Times New Roman" w:hAnsi="Times New Roman" w:cs="Times New Roman"/>
          <w:sz w:val="28"/>
          <w:szCs w:val="28"/>
        </w:rPr>
      </w:pPr>
    </w:p>
    <w:p w:rsidR="00914EF9" w:rsidRPr="00717CF5" w:rsidRDefault="00914EF9" w:rsidP="00EB3302">
      <w:pPr>
        <w:shd w:val="clear" w:color="auto" w:fill="FFFFFF"/>
        <w:spacing w:before="106" w:line="360" w:lineRule="auto"/>
        <w:ind w:left="10" w:right="19" w:firstLine="355"/>
        <w:jc w:val="both"/>
        <w:rPr>
          <w:rFonts w:ascii="Times New Roman" w:hAnsi="Times New Roman" w:cs="Times New Roman"/>
          <w:sz w:val="28"/>
          <w:szCs w:val="28"/>
        </w:rPr>
      </w:pPr>
      <w:r w:rsidRPr="00717CF5">
        <w:rPr>
          <w:rFonts w:ascii="Times New Roman" w:hAnsi="Times New Roman" w:cs="Times New Roman"/>
          <w:color w:val="000000"/>
          <w:spacing w:val="1"/>
          <w:sz w:val="28"/>
          <w:szCs w:val="28"/>
        </w:rPr>
        <w:t>Молодцы, ребята! Вы отлично справились с зада</w:t>
      </w:r>
      <w:r w:rsidRPr="00717CF5">
        <w:rPr>
          <w:rFonts w:ascii="Times New Roman" w:hAnsi="Times New Roman" w:cs="Times New Roman"/>
          <w:color w:val="000000"/>
          <w:spacing w:val="1"/>
          <w:sz w:val="28"/>
          <w:szCs w:val="28"/>
        </w:rPr>
        <w:softHyphen/>
      </w:r>
      <w:r w:rsidRPr="00717CF5">
        <w:rPr>
          <w:rFonts w:ascii="Times New Roman" w:hAnsi="Times New Roman" w:cs="Times New Roman"/>
          <w:color w:val="000000"/>
          <w:spacing w:val="-4"/>
          <w:sz w:val="28"/>
          <w:szCs w:val="28"/>
        </w:rPr>
        <w:t>нием - назвали все права, о которых я вам говорила.</w:t>
      </w:r>
      <w:r w:rsidR="00EB3302" w:rsidRPr="00717CF5">
        <w:rPr>
          <w:rFonts w:ascii="Times New Roman" w:hAnsi="Times New Roman" w:cs="Times New Roman"/>
          <w:b/>
          <w:color w:val="000000"/>
          <w:spacing w:val="-8"/>
          <w:sz w:val="28"/>
          <w:szCs w:val="28"/>
        </w:rPr>
        <w:t xml:space="preserve">  </w:t>
      </w:r>
    </w:p>
    <w:p w:rsidR="00914EF9" w:rsidRPr="00717CF5" w:rsidRDefault="00914EF9" w:rsidP="00914EF9">
      <w:pPr>
        <w:shd w:val="clear" w:color="auto" w:fill="FFFFFF"/>
        <w:spacing w:line="360" w:lineRule="auto"/>
        <w:ind w:firstLine="374"/>
        <w:jc w:val="both"/>
        <w:rPr>
          <w:rFonts w:ascii="Times New Roman" w:hAnsi="Times New Roman" w:cs="Times New Roman"/>
          <w:sz w:val="28"/>
          <w:szCs w:val="28"/>
        </w:rPr>
      </w:pPr>
      <w:r w:rsidRPr="00717CF5">
        <w:rPr>
          <w:rFonts w:ascii="Times New Roman" w:hAnsi="Times New Roman" w:cs="Times New Roman"/>
          <w:color w:val="000000"/>
          <w:spacing w:val="-5"/>
          <w:sz w:val="28"/>
          <w:szCs w:val="28"/>
        </w:rPr>
        <w:t xml:space="preserve">На последний знак обратите особое внимание. В Декларации о </w:t>
      </w:r>
      <w:r w:rsidRPr="00717CF5">
        <w:rPr>
          <w:rFonts w:ascii="Times New Roman" w:hAnsi="Times New Roman" w:cs="Times New Roman"/>
          <w:color w:val="000000"/>
          <w:sz w:val="28"/>
          <w:szCs w:val="28"/>
        </w:rPr>
        <w:t xml:space="preserve">правах человека есть статья 5, где говорится: «Никто не может </w:t>
      </w:r>
      <w:r w:rsidRPr="00717CF5">
        <w:rPr>
          <w:rFonts w:ascii="Times New Roman" w:hAnsi="Times New Roman" w:cs="Times New Roman"/>
          <w:color w:val="000000"/>
          <w:spacing w:val="-5"/>
          <w:sz w:val="28"/>
          <w:szCs w:val="28"/>
        </w:rPr>
        <w:t>быть подвергнут жестокому, бесчеловечному отношению».</w:t>
      </w:r>
    </w:p>
    <w:p w:rsidR="00914EF9" w:rsidRPr="00717CF5" w:rsidRDefault="00914EF9" w:rsidP="00914EF9">
      <w:pPr>
        <w:shd w:val="clear" w:color="auto" w:fill="FFFFFF"/>
        <w:spacing w:line="360" w:lineRule="auto"/>
        <w:ind w:left="19" w:firstLine="336"/>
        <w:jc w:val="both"/>
        <w:rPr>
          <w:rFonts w:ascii="Times New Roman" w:hAnsi="Times New Roman" w:cs="Times New Roman"/>
          <w:i/>
          <w:iCs/>
          <w:color w:val="000000"/>
          <w:spacing w:val="-4"/>
          <w:sz w:val="28"/>
          <w:szCs w:val="28"/>
        </w:rPr>
      </w:pPr>
      <w:r w:rsidRPr="00717CF5">
        <w:rPr>
          <w:rFonts w:ascii="Times New Roman" w:hAnsi="Times New Roman" w:cs="Times New Roman"/>
          <w:color w:val="000000"/>
          <w:spacing w:val="-6"/>
          <w:sz w:val="28"/>
          <w:szCs w:val="28"/>
        </w:rPr>
        <w:t xml:space="preserve"> </w:t>
      </w:r>
      <w:r w:rsidRPr="00EF213D">
        <w:rPr>
          <w:rFonts w:ascii="Times New Roman" w:hAnsi="Times New Roman" w:cs="Times New Roman"/>
          <w:b/>
          <w:color w:val="000000"/>
          <w:spacing w:val="-6"/>
          <w:sz w:val="28"/>
          <w:szCs w:val="28"/>
        </w:rPr>
        <w:t>Каким вы представляете себе жестокого, злого человека? Ка</w:t>
      </w:r>
      <w:r w:rsidRPr="00EF213D">
        <w:rPr>
          <w:rFonts w:ascii="Times New Roman" w:hAnsi="Times New Roman" w:cs="Times New Roman"/>
          <w:b/>
          <w:color w:val="000000"/>
          <w:spacing w:val="-6"/>
          <w:sz w:val="28"/>
          <w:szCs w:val="28"/>
        </w:rPr>
        <w:softHyphen/>
      </w:r>
      <w:r w:rsidRPr="00EF213D">
        <w:rPr>
          <w:rFonts w:ascii="Times New Roman" w:hAnsi="Times New Roman" w:cs="Times New Roman"/>
          <w:b/>
          <w:color w:val="000000"/>
          <w:spacing w:val="-3"/>
          <w:sz w:val="28"/>
          <w:szCs w:val="28"/>
        </w:rPr>
        <w:t>кие черты его лица? Как он ведет себя?</w:t>
      </w:r>
      <w:r w:rsidRPr="00717CF5">
        <w:rPr>
          <w:rFonts w:ascii="Times New Roman" w:hAnsi="Times New Roman" w:cs="Times New Roman"/>
          <w:color w:val="000000"/>
          <w:spacing w:val="-3"/>
          <w:sz w:val="28"/>
          <w:szCs w:val="28"/>
        </w:rPr>
        <w:t xml:space="preserve"> </w:t>
      </w:r>
      <w:r w:rsidRPr="00717CF5">
        <w:rPr>
          <w:rFonts w:ascii="Times New Roman" w:hAnsi="Times New Roman" w:cs="Times New Roman"/>
          <w:i/>
          <w:iCs/>
          <w:color w:val="000000"/>
          <w:spacing w:val="-4"/>
          <w:sz w:val="28"/>
          <w:szCs w:val="28"/>
        </w:rPr>
        <w:t>Дети составляют словесные портреты</w:t>
      </w:r>
    </w:p>
    <w:p w:rsidR="00914EF9" w:rsidRPr="00717CF5" w:rsidRDefault="00914EF9" w:rsidP="00914EF9">
      <w:pPr>
        <w:shd w:val="clear" w:color="auto" w:fill="FFFFFF"/>
        <w:spacing w:line="360" w:lineRule="auto"/>
        <w:ind w:firstLine="480"/>
        <w:jc w:val="both"/>
        <w:rPr>
          <w:rFonts w:ascii="Times New Roman" w:hAnsi="Times New Roman" w:cs="Times New Roman"/>
          <w:i/>
          <w:iCs/>
          <w:color w:val="000000"/>
          <w:spacing w:val="1"/>
          <w:sz w:val="28"/>
          <w:szCs w:val="28"/>
        </w:rPr>
      </w:pPr>
      <w:r w:rsidRPr="00EF213D">
        <w:rPr>
          <w:rFonts w:ascii="Times New Roman" w:hAnsi="Times New Roman" w:cs="Times New Roman"/>
          <w:b/>
          <w:color w:val="000000"/>
          <w:spacing w:val="2"/>
          <w:sz w:val="28"/>
          <w:szCs w:val="28"/>
        </w:rPr>
        <w:t>А каким вы представляете себе доброго человека?</w:t>
      </w:r>
      <w:r w:rsidRPr="00717CF5">
        <w:rPr>
          <w:rFonts w:ascii="Times New Roman" w:hAnsi="Times New Roman" w:cs="Times New Roman"/>
          <w:color w:val="000000"/>
          <w:spacing w:val="2"/>
          <w:sz w:val="28"/>
          <w:szCs w:val="28"/>
        </w:rPr>
        <w:t xml:space="preserve"> </w:t>
      </w:r>
      <w:r w:rsidRPr="00717CF5">
        <w:rPr>
          <w:rFonts w:ascii="Times New Roman" w:hAnsi="Times New Roman" w:cs="Times New Roman"/>
          <w:i/>
          <w:iCs/>
          <w:color w:val="000000"/>
          <w:spacing w:val="1"/>
          <w:sz w:val="28"/>
          <w:szCs w:val="28"/>
        </w:rPr>
        <w:t>Дети составляют словесные портрет.</w:t>
      </w:r>
    </w:p>
    <w:p w:rsidR="005272A3" w:rsidRPr="00717CF5" w:rsidRDefault="005272A3" w:rsidP="005272A3">
      <w:pPr>
        <w:pStyle w:val="a5"/>
        <w:rPr>
          <w:rFonts w:ascii="Times New Roman" w:hAnsi="Times New Roman"/>
          <w:sz w:val="28"/>
          <w:szCs w:val="28"/>
        </w:rPr>
      </w:pPr>
      <w:r w:rsidRPr="00717CF5">
        <w:rPr>
          <w:rStyle w:val="a6"/>
          <w:rFonts w:ascii="Times New Roman" w:hAnsi="Times New Roman"/>
          <w:sz w:val="28"/>
          <w:szCs w:val="28"/>
        </w:rPr>
        <w:t>. Характеристика добра и зла</w:t>
      </w:r>
    </w:p>
    <w:p w:rsidR="005272A3" w:rsidRPr="00717CF5" w:rsidRDefault="005272A3" w:rsidP="005272A3">
      <w:pPr>
        <w:pStyle w:val="a5"/>
        <w:rPr>
          <w:rFonts w:ascii="Times New Roman" w:hAnsi="Times New Roman"/>
          <w:sz w:val="28"/>
          <w:szCs w:val="28"/>
        </w:rPr>
      </w:pPr>
      <w:r w:rsidRPr="00717CF5">
        <w:rPr>
          <w:rFonts w:ascii="Times New Roman" w:hAnsi="Times New Roman"/>
          <w:sz w:val="28"/>
          <w:szCs w:val="28"/>
        </w:rPr>
        <w:t xml:space="preserve">– Ребята, перед вами плакаты «добро» и «зло», на табличках написаны характеристики. </w:t>
      </w:r>
      <w:r w:rsidR="00EF213D" w:rsidRPr="00717CF5">
        <w:rPr>
          <w:rFonts w:ascii="Times New Roman" w:hAnsi="Times New Roman"/>
          <w:sz w:val="28"/>
          <w:szCs w:val="28"/>
        </w:rPr>
        <w:t>Верно,</w:t>
      </w:r>
      <w:r w:rsidRPr="00717CF5">
        <w:rPr>
          <w:rFonts w:ascii="Times New Roman" w:hAnsi="Times New Roman"/>
          <w:sz w:val="28"/>
          <w:szCs w:val="28"/>
        </w:rPr>
        <w:t xml:space="preserve"> расположите характеристики под плакатами, соответствующими добру и злу.</w:t>
      </w:r>
    </w:p>
    <w:tbl>
      <w:tblPr>
        <w:tblW w:w="0" w:type="auto"/>
        <w:tblCellSpacing w:w="0" w:type="dxa"/>
        <w:tblCellMar>
          <w:top w:w="150" w:type="dxa"/>
          <w:left w:w="150" w:type="dxa"/>
          <w:bottom w:w="150" w:type="dxa"/>
          <w:right w:w="150" w:type="dxa"/>
        </w:tblCellMar>
        <w:tblLook w:val="04A0"/>
      </w:tblPr>
      <w:tblGrid>
        <w:gridCol w:w="7064"/>
        <w:gridCol w:w="4008"/>
      </w:tblGrid>
      <w:tr w:rsidR="005272A3" w:rsidRPr="00717CF5" w:rsidTr="00C05FDC">
        <w:trPr>
          <w:tblCellSpacing w:w="0" w:type="dxa"/>
        </w:trPr>
        <w:tc>
          <w:tcPr>
            <w:tcW w:w="0" w:type="auto"/>
            <w:vAlign w:val="center"/>
            <w:hideMark/>
          </w:tcPr>
          <w:p w:rsidR="005272A3" w:rsidRPr="00717CF5" w:rsidRDefault="005272A3" w:rsidP="00C05FDC">
            <w:pPr>
              <w:pStyle w:val="a5"/>
              <w:jc w:val="center"/>
              <w:rPr>
                <w:rFonts w:ascii="Times New Roman" w:hAnsi="Times New Roman"/>
                <w:sz w:val="28"/>
                <w:szCs w:val="28"/>
              </w:rPr>
            </w:pPr>
            <w:r w:rsidRPr="00717CF5">
              <w:rPr>
                <w:rFonts w:ascii="Times New Roman" w:hAnsi="Times New Roman"/>
                <w:noProof/>
                <w:sz w:val="28"/>
                <w:szCs w:val="28"/>
              </w:rPr>
              <w:drawing>
                <wp:inline distT="0" distB="0" distL="0" distR="0">
                  <wp:extent cx="914400" cy="819150"/>
                  <wp:effectExtent l="19050" t="0" r="0" b="0"/>
                  <wp:docPr id="27" name="Рисунок 9" descr="http://files.1september.ru/festival/articles/501029/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1september.ru/festival/articles/501029/img9.jpg"/>
                          <pic:cNvPicPr>
                            <a:picLocks noChangeAspect="1" noChangeArrowheads="1"/>
                          </pic:cNvPicPr>
                        </pic:nvPicPr>
                        <pic:blipFill>
                          <a:blip r:embed="rId12" r:link="rId13" cstate="print"/>
                          <a:srcRect/>
                          <a:stretch>
                            <a:fillRect/>
                          </a:stretch>
                        </pic:blipFill>
                        <pic:spPr bwMode="auto">
                          <a:xfrm>
                            <a:off x="0" y="0"/>
                            <a:ext cx="914400" cy="819150"/>
                          </a:xfrm>
                          <a:prstGeom prst="rect">
                            <a:avLst/>
                          </a:prstGeom>
                          <a:noFill/>
                          <a:ln w="9525">
                            <a:noFill/>
                            <a:miter lim="800000"/>
                            <a:headEnd/>
                            <a:tailEnd/>
                          </a:ln>
                        </pic:spPr>
                      </pic:pic>
                    </a:graphicData>
                  </a:graphic>
                </wp:inline>
              </w:drawing>
            </w:r>
          </w:p>
          <w:p w:rsidR="005272A3" w:rsidRPr="00717CF5" w:rsidRDefault="005272A3" w:rsidP="00C05FDC">
            <w:pPr>
              <w:pStyle w:val="a5"/>
              <w:rPr>
                <w:rFonts w:ascii="Times New Roman" w:hAnsi="Times New Roman"/>
                <w:sz w:val="28"/>
                <w:szCs w:val="28"/>
              </w:rPr>
            </w:pPr>
            <w:r w:rsidRPr="00717CF5">
              <w:rPr>
                <w:rFonts w:ascii="Times New Roman" w:hAnsi="Times New Roman"/>
                <w:sz w:val="28"/>
                <w:szCs w:val="28"/>
              </w:rPr>
              <w:t>ЗЛОЙ</w:t>
            </w:r>
            <w:r w:rsidRPr="00717CF5">
              <w:rPr>
                <w:rFonts w:ascii="Times New Roman" w:hAnsi="Times New Roman"/>
                <w:sz w:val="28"/>
                <w:szCs w:val="28"/>
              </w:rPr>
              <w:br/>
              <w:t>ЖЕСТОКИЙ</w:t>
            </w:r>
            <w:r w:rsidRPr="00717CF5">
              <w:rPr>
                <w:rFonts w:ascii="Times New Roman" w:hAnsi="Times New Roman"/>
                <w:sz w:val="28"/>
                <w:szCs w:val="28"/>
              </w:rPr>
              <w:br/>
              <w:t>ГРУБЫЙ</w:t>
            </w:r>
            <w:r w:rsidRPr="00717CF5">
              <w:rPr>
                <w:rFonts w:ascii="Times New Roman" w:hAnsi="Times New Roman"/>
                <w:sz w:val="28"/>
                <w:szCs w:val="28"/>
              </w:rPr>
              <w:br/>
              <w:t>ВЛАСТНЫЙ</w:t>
            </w:r>
            <w:r w:rsidRPr="00717CF5">
              <w:rPr>
                <w:rFonts w:ascii="Times New Roman" w:hAnsi="Times New Roman"/>
                <w:sz w:val="28"/>
                <w:szCs w:val="28"/>
              </w:rPr>
              <w:br/>
              <w:t>ЛЖИВЫЙ</w:t>
            </w:r>
            <w:r w:rsidRPr="00717CF5">
              <w:rPr>
                <w:rFonts w:ascii="Times New Roman" w:hAnsi="Times New Roman"/>
                <w:sz w:val="28"/>
                <w:szCs w:val="28"/>
              </w:rPr>
              <w:br/>
              <w:t>СОВЕРШАЕТ ПЛОХИЕ ПОСТУПКИ</w:t>
            </w:r>
          </w:p>
        </w:tc>
        <w:tc>
          <w:tcPr>
            <w:tcW w:w="0" w:type="auto"/>
            <w:vAlign w:val="center"/>
            <w:hideMark/>
          </w:tcPr>
          <w:p w:rsidR="005272A3" w:rsidRPr="00717CF5" w:rsidRDefault="005272A3" w:rsidP="00C05FDC">
            <w:pPr>
              <w:pStyle w:val="a5"/>
              <w:jc w:val="center"/>
              <w:rPr>
                <w:rFonts w:ascii="Times New Roman" w:hAnsi="Times New Roman"/>
                <w:sz w:val="28"/>
                <w:szCs w:val="28"/>
              </w:rPr>
            </w:pPr>
            <w:r w:rsidRPr="00717CF5">
              <w:rPr>
                <w:rFonts w:ascii="Times New Roman" w:hAnsi="Times New Roman"/>
                <w:noProof/>
                <w:sz w:val="28"/>
                <w:szCs w:val="28"/>
              </w:rPr>
              <w:drawing>
                <wp:inline distT="0" distB="0" distL="0" distR="0">
                  <wp:extent cx="914400" cy="847725"/>
                  <wp:effectExtent l="19050" t="0" r="0" b="0"/>
                  <wp:docPr id="28" name="Рисунок 10" descr="http://files.1september.ru/festival/articles/501029/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s.1september.ru/festival/articles/501029/img10.jpg"/>
                          <pic:cNvPicPr>
                            <a:picLocks noChangeAspect="1" noChangeArrowheads="1"/>
                          </pic:cNvPicPr>
                        </pic:nvPicPr>
                        <pic:blipFill>
                          <a:blip r:embed="rId14" r:link="rId15" cstate="print"/>
                          <a:srcRect/>
                          <a:stretch>
                            <a:fillRect/>
                          </a:stretch>
                        </pic:blipFill>
                        <pic:spPr bwMode="auto">
                          <a:xfrm>
                            <a:off x="0" y="0"/>
                            <a:ext cx="914400" cy="847725"/>
                          </a:xfrm>
                          <a:prstGeom prst="rect">
                            <a:avLst/>
                          </a:prstGeom>
                          <a:noFill/>
                          <a:ln w="9525">
                            <a:noFill/>
                            <a:miter lim="800000"/>
                            <a:headEnd/>
                            <a:tailEnd/>
                          </a:ln>
                        </pic:spPr>
                      </pic:pic>
                    </a:graphicData>
                  </a:graphic>
                </wp:inline>
              </w:drawing>
            </w:r>
          </w:p>
          <w:p w:rsidR="005272A3" w:rsidRPr="00717CF5" w:rsidRDefault="005272A3" w:rsidP="00C05FDC">
            <w:pPr>
              <w:pStyle w:val="a5"/>
              <w:rPr>
                <w:rFonts w:ascii="Times New Roman" w:hAnsi="Times New Roman"/>
                <w:sz w:val="28"/>
                <w:szCs w:val="28"/>
              </w:rPr>
            </w:pPr>
            <w:r w:rsidRPr="00717CF5">
              <w:rPr>
                <w:rFonts w:ascii="Times New Roman" w:hAnsi="Times New Roman"/>
                <w:sz w:val="28"/>
                <w:szCs w:val="28"/>
              </w:rPr>
              <w:t>ДОБРЫЙ</w:t>
            </w:r>
            <w:r w:rsidRPr="00717CF5">
              <w:rPr>
                <w:rFonts w:ascii="Times New Roman" w:hAnsi="Times New Roman"/>
                <w:sz w:val="28"/>
                <w:szCs w:val="28"/>
              </w:rPr>
              <w:br/>
              <w:t>ВЕЖЛИВЫЙ</w:t>
            </w:r>
            <w:r w:rsidRPr="00717CF5">
              <w:rPr>
                <w:rFonts w:ascii="Times New Roman" w:hAnsi="Times New Roman"/>
                <w:sz w:val="28"/>
                <w:szCs w:val="28"/>
              </w:rPr>
              <w:br/>
              <w:t>ЧЕСТНЫЙ</w:t>
            </w:r>
            <w:r w:rsidRPr="00717CF5">
              <w:rPr>
                <w:rFonts w:ascii="Times New Roman" w:hAnsi="Times New Roman"/>
                <w:sz w:val="28"/>
                <w:szCs w:val="28"/>
              </w:rPr>
              <w:br/>
              <w:t>СПРАВЕДЛИВЫЙ</w:t>
            </w:r>
            <w:r w:rsidRPr="00717CF5">
              <w:rPr>
                <w:rFonts w:ascii="Times New Roman" w:hAnsi="Times New Roman"/>
                <w:sz w:val="28"/>
                <w:szCs w:val="28"/>
              </w:rPr>
              <w:br/>
              <w:t>ВНИМАТЕЛЬНЫЙ</w:t>
            </w:r>
            <w:r w:rsidRPr="00717CF5">
              <w:rPr>
                <w:rFonts w:ascii="Times New Roman" w:hAnsi="Times New Roman"/>
                <w:sz w:val="28"/>
                <w:szCs w:val="28"/>
              </w:rPr>
              <w:br/>
              <w:t>СОВЕРШАЕТ ХОРОШИЕ ПОСТУПКИ</w:t>
            </w:r>
          </w:p>
        </w:tc>
      </w:tr>
      <w:tr w:rsidR="005272A3" w:rsidRPr="00717CF5" w:rsidTr="00C05FDC">
        <w:trPr>
          <w:tblCellSpacing w:w="0" w:type="dxa"/>
        </w:trPr>
        <w:tc>
          <w:tcPr>
            <w:tcW w:w="0" w:type="auto"/>
            <w:vAlign w:val="center"/>
            <w:hideMark/>
          </w:tcPr>
          <w:p w:rsidR="005272A3" w:rsidRPr="00EF213D" w:rsidRDefault="005272A3" w:rsidP="00C05FDC">
            <w:pPr>
              <w:pStyle w:val="a5"/>
              <w:jc w:val="center"/>
              <w:rPr>
                <w:rFonts w:ascii="Times New Roman" w:hAnsi="Times New Roman"/>
                <w:b/>
                <w:noProof/>
                <w:sz w:val="28"/>
                <w:szCs w:val="28"/>
              </w:rPr>
            </w:pPr>
          </w:p>
          <w:p w:rsidR="005272A3" w:rsidRPr="00EF213D" w:rsidRDefault="005272A3" w:rsidP="00C05FDC">
            <w:pPr>
              <w:pStyle w:val="a5"/>
              <w:jc w:val="center"/>
              <w:rPr>
                <w:rFonts w:ascii="Times New Roman" w:hAnsi="Times New Roman"/>
                <w:b/>
                <w:noProof/>
                <w:sz w:val="28"/>
                <w:szCs w:val="28"/>
              </w:rPr>
            </w:pPr>
            <w:r w:rsidRPr="00EF213D">
              <w:rPr>
                <w:rFonts w:ascii="Times New Roman" w:hAnsi="Times New Roman"/>
                <w:b/>
                <w:noProof/>
                <w:sz w:val="28"/>
                <w:szCs w:val="28"/>
              </w:rPr>
              <w:t>Ребята, обратите внимание на эти лица,</w:t>
            </w:r>
            <w:r w:rsidR="00EF213D" w:rsidRPr="00EF213D">
              <w:rPr>
                <w:rFonts w:ascii="Times New Roman" w:hAnsi="Times New Roman"/>
                <w:b/>
                <w:noProof/>
                <w:sz w:val="28"/>
                <w:szCs w:val="28"/>
              </w:rPr>
              <w:t xml:space="preserve"> </w:t>
            </w:r>
            <w:r w:rsidRPr="00EF213D">
              <w:rPr>
                <w:rFonts w:ascii="Times New Roman" w:hAnsi="Times New Roman"/>
                <w:b/>
                <w:noProof/>
                <w:sz w:val="28"/>
                <w:szCs w:val="28"/>
              </w:rPr>
              <w:t xml:space="preserve">соответствуют  характеристики </w:t>
            </w:r>
            <w:r w:rsidR="00EF213D" w:rsidRPr="00EF213D">
              <w:rPr>
                <w:rFonts w:ascii="Times New Roman" w:hAnsi="Times New Roman"/>
                <w:b/>
                <w:noProof/>
                <w:sz w:val="28"/>
                <w:szCs w:val="28"/>
              </w:rPr>
              <w:t>добруи злу?</w:t>
            </w:r>
          </w:p>
          <w:p w:rsidR="005272A3" w:rsidRPr="00717CF5" w:rsidRDefault="005272A3" w:rsidP="005272A3">
            <w:pPr>
              <w:pStyle w:val="a5"/>
              <w:jc w:val="left"/>
              <w:rPr>
                <w:rFonts w:ascii="Times New Roman" w:hAnsi="Times New Roman"/>
                <w:noProof/>
                <w:sz w:val="28"/>
                <w:szCs w:val="28"/>
              </w:rPr>
            </w:pPr>
            <w:r w:rsidRPr="00717CF5">
              <w:rPr>
                <w:rFonts w:ascii="Times New Roman" w:hAnsi="Times New Roman"/>
                <w:noProof/>
                <w:sz w:val="28"/>
                <w:szCs w:val="28"/>
              </w:rPr>
              <w:t>(Зачитывают два ребенка. 1- зло;   2- добро;</w:t>
            </w:r>
          </w:p>
        </w:tc>
        <w:tc>
          <w:tcPr>
            <w:tcW w:w="0" w:type="auto"/>
            <w:vAlign w:val="center"/>
            <w:hideMark/>
          </w:tcPr>
          <w:p w:rsidR="005272A3" w:rsidRPr="00717CF5" w:rsidRDefault="00EF213D" w:rsidP="00EF213D">
            <w:pPr>
              <w:pStyle w:val="a5"/>
              <w:jc w:val="center"/>
              <w:rPr>
                <w:rFonts w:ascii="Times New Roman" w:hAnsi="Times New Roman"/>
                <w:noProof/>
                <w:sz w:val="28"/>
                <w:szCs w:val="28"/>
              </w:rPr>
            </w:pPr>
            <w:r>
              <w:rPr>
                <w:rFonts w:ascii="Times New Roman" w:hAnsi="Times New Roman"/>
                <w:noProof/>
                <w:sz w:val="28"/>
                <w:szCs w:val="28"/>
              </w:rPr>
              <w:t xml:space="preserve"> </w:t>
            </w:r>
          </w:p>
        </w:tc>
      </w:tr>
    </w:tbl>
    <w:p w:rsidR="005272A3" w:rsidRPr="00EF213D" w:rsidRDefault="005272A3" w:rsidP="005272A3">
      <w:pPr>
        <w:pStyle w:val="a5"/>
        <w:rPr>
          <w:rFonts w:ascii="Times New Roman" w:hAnsi="Times New Roman"/>
          <w:b/>
          <w:sz w:val="28"/>
          <w:szCs w:val="28"/>
        </w:rPr>
      </w:pPr>
      <w:r w:rsidRPr="00EF213D">
        <w:rPr>
          <w:rFonts w:ascii="Times New Roman" w:hAnsi="Times New Roman"/>
          <w:b/>
          <w:sz w:val="28"/>
          <w:szCs w:val="28"/>
        </w:rPr>
        <w:t>– И с этим заданием вы тоже справились. Молодцы!</w:t>
      </w:r>
    </w:p>
    <w:p w:rsidR="005272A3" w:rsidRPr="00717CF5" w:rsidRDefault="005272A3" w:rsidP="005272A3">
      <w:pPr>
        <w:pStyle w:val="a5"/>
        <w:rPr>
          <w:rFonts w:ascii="Times New Roman" w:hAnsi="Times New Roman"/>
          <w:sz w:val="28"/>
          <w:szCs w:val="28"/>
        </w:rPr>
      </w:pPr>
      <w:r w:rsidRPr="00717CF5">
        <w:rPr>
          <w:rFonts w:ascii="Times New Roman" w:hAnsi="Times New Roman"/>
          <w:sz w:val="28"/>
          <w:szCs w:val="28"/>
        </w:rPr>
        <w:t>Ребята</w:t>
      </w:r>
      <w:r w:rsidR="00EF213D">
        <w:rPr>
          <w:rFonts w:ascii="Times New Roman" w:hAnsi="Times New Roman"/>
          <w:sz w:val="28"/>
          <w:szCs w:val="28"/>
        </w:rPr>
        <w:t>,в « К</w:t>
      </w:r>
      <w:r w:rsidRPr="00717CF5">
        <w:rPr>
          <w:rFonts w:ascii="Times New Roman" w:hAnsi="Times New Roman"/>
          <w:sz w:val="28"/>
          <w:szCs w:val="28"/>
        </w:rPr>
        <w:t>онвенции о правах детей</w:t>
      </w:r>
      <w:r w:rsidR="00EF213D">
        <w:rPr>
          <w:rFonts w:ascii="Times New Roman" w:hAnsi="Times New Roman"/>
          <w:sz w:val="28"/>
          <w:szCs w:val="28"/>
        </w:rPr>
        <w:t>»</w:t>
      </w:r>
      <w:r w:rsidRPr="00717CF5">
        <w:rPr>
          <w:rFonts w:ascii="Times New Roman" w:hAnsi="Times New Roman"/>
          <w:sz w:val="28"/>
          <w:szCs w:val="28"/>
        </w:rPr>
        <w:t xml:space="preserve"> сказано….</w:t>
      </w:r>
    </w:p>
    <w:p w:rsidR="00914EF9" w:rsidRPr="00EF213D" w:rsidRDefault="005272A3" w:rsidP="005272A3">
      <w:pPr>
        <w:pStyle w:val="a5"/>
        <w:rPr>
          <w:rFonts w:ascii="Times New Roman" w:hAnsi="Times New Roman"/>
          <w:b/>
          <w:color w:val="000000"/>
          <w:spacing w:val="-5"/>
          <w:sz w:val="28"/>
          <w:szCs w:val="28"/>
        </w:rPr>
      </w:pPr>
      <w:r w:rsidRPr="00EF213D">
        <w:rPr>
          <w:rFonts w:ascii="Times New Roman" w:hAnsi="Times New Roman"/>
          <w:b/>
          <w:sz w:val="28"/>
          <w:szCs w:val="28"/>
        </w:rPr>
        <w:lastRenderedPageBreak/>
        <w:t xml:space="preserve">Мы с вами </w:t>
      </w:r>
      <w:r w:rsidR="00EF213D" w:rsidRPr="00EF213D">
        <w:rPr>
          <w:rFonts w:ascii="Times New Roman" w:hAnsi="Times New Roman"/>
          <w:b/>
          <w:sz w:val="28"/>
          <w:szCs w:val="28"/>
        </w:rPr>
        <w:t>определили,</w:t>
      </w:r>
      <w:r w:rsidRPr="00EF213D">
        <w:rPr>
          <w:rFonts w:ascii="Times New Roman" w:hAnsi="Times New Roman"/>
          <w:b/>
          <w:sz w:val="28"/>
          <w:szCs w:val="28"/>
        </w:rPr>
        <w:t xml:space="preserve">  какие черты характера относятся к добру и злу, но в жизни</w:t>
      </w:r>
      <w:r w:rsidR="00914EF9" w:rsidRPr="00EF213D">
        <w:rPr>
          <w:rFonts w:ascii="Times New Roman" w:hAnsi="Times New Roman"/>
          <w:b/>
          <w:color w:val="000000"/>
          <w:spacing w:val="-5"/>
          <w:sz w:val="28"/>
          <w:szCs w:val="28"/>
        </w:rPr>
        <w:t xml:space="preserve"> человек</w:t>
      </w:r>
      <w:r w:rsidR="00EF213D" w:rsidRPr="00EF213D">
        <w:rPr>
          <w:rFonts w:ascii="Times New Roman" w:hAnsi="Times New Roman"/>
          <w:b/>
          <w:color w:val="000000"/>
          <w:spacing w:val="-5"/>
          <w:sz w:val="28"/>
          <w:szCs w:val="28"/>
        </w:rPr>
        <w:t xml:space="preserve">  </w:t>
      </w:r>
      <w:r w:rsidR="0037634C" w:rsidRPr="00EF213D">
        <w:rPr>
          <w:rFonts w:ascii="Times New Roman" w:hAnsi="Times New Roman"/>
          <w:b/>
          <w:color w:val="000000"/>
          <w:spacing w:val="-5"/>
          <w:sz w:val="28"/>
          <w:szCs w:val="28"/>
        </w:rPr>
        <w:t>иногда</w:t>
      </w:r>
      <w:r w:rsidR="00914EF9" w:rsidRPr="00EF213D">
        <w:rPr>
          <w:rFonts w:ascii="Times New Roman" w:hAnsi="Times New Roman"/>
          <w:b/>
          <w:color w:val="000000"/>
          <w:spacing w:val="-5"/>
          <w:sz w:val="28"/>
          <w:szCs w:val="28"/>
        </w:rPr>
        <w:t xml:space="preserve"> совершает плохие (злые) и хорошие (добрые) поступки</w:t>
      </w:r>
      <w:r w:rsidRPr="00EF213D">
        <w:rPr>
          <w:rFonts w:ascii="Times New Roman" w:hAnsi="Times New Roman"/>
          <w:b/>
          <w:color w:val="000000"/>
          <w:spacing w:val="-5"/>
          <w:sz w:val="28"/>
          <w:szCs w:val="28"/>
        </w:rPr>
        <w:t>.</w:t>
      </w:r>
    </w:p>
    <w:p w:rsidR="005272A3" w:rsidRPr="00717CF5" w:rsidRDefault="005272A3" w:rsidP="005272A3">
      <w:pPr>
        <w:pStyle w:val="a5"/>
        <w:rPr>
          <w:rFonts w:ascii="Times New Roman" w:hAnsi="Times New Roman"/>
          <w:sz w:val="28"/>
          <w:szCs w:val="28"/>
        </w:rPr>
      </w:pPr>
      <w:r w:rsidRPr="00717CF5">
        <w:rPr>
          <w:rFonts w:ascii="Times New Roman" w:hAnsi="Times New Roman"/>
          <w:color w:val="000000"/>
          <w:spacing w:val="-5"/>
          <w:sz w:val="28"/>
          <w:szCs w:val="28"/>
        </w:rPr>
        <w:t>Мы сейчас с вами поработаем над этими иллюстрациями.</w:t>
      </w:r>
    </w:p>
    <w:p w:rsidR="00914EF9" w:rsidRPr="00717CF5" w:rsidRDefault="00914EF9" w:rsidP="00EF213D">
      <w:pPr>
        <w:shd w:val="clear" w:color="auto" w:fill="FFFFFF"/>
        <w:spacing w:line="360" w:lineRule="auto"/>
        <w:jc w:val="center"/>
        <w:rPr>
          <w:rFonts w:ascii="Times New Roman" w:hAnsi="Times New Roman" w:cs="Times New Roman"/>
          <w:b/>
          <w:color w:val="000000"/>
          <w:spacing w:val="-1"/>
          <w:sz w:val="28"/>
          <w:szCs w:val="28"/>
        </w:rPr>
      </w:pPr>
      <w:r w:rsidRPr="00717CF5">
        <w:rPr>
          <w:rFonts w:ascii="Times New Roman" w:hAnsi="Times New Roman" w:cs="Times New Roman"/>
          <w:b/>
          <w:color w:val="000000"/>
          <w:spacing w:val="-1"/>
          <w:sz w:val="28"/>
          <w:szCs w:val="28"/>
        </w:rPr>
        <w:t>Работа с иллюстрациями.</w:t>
      </w:r>
    </w:p>
    <w:p w:rsidR="00914EF9" w:rsidRPr="00717CF5" w:rsidRDefault="00914EF9" w:rsidP="00914EF9">
      <w:pPr>
        <w:shd w:val="clear" w:color="auto" w:fill="FFFFFF"/>
        <w:spacing w:line="360" w:lineRule="auto"/>
        <w:ind w:left="10" w:firstLine="355"/>
        <w:jc w:val="both"/>
        <w:rPr>
          <w:rFonts w:ascii="Times New Roman" w:hAnsi="Times New Roman" w:cs="Times New Roman"/>
          <w:color w:val="000000"/>
          <w:spacing w:val="-8"/>
          <w:sz w:val="28"/>
          <w:szCs w:val="28"/>
        </w:rPr>
      </w:pPr>
      <w:r w:rsidRPr="00717CF5">
        <w:rPr>
          <w:rFonts w:ascii="Times New Roman" w:hAnsi="Times New Roman" w:cs="Times New Roman"/>
          <w:b/>
          <w:color w:val="000000"/>
          <w:spacing w:val="-1"/>
          <w:sz w:val="28"/>
          <w:szCs w:val="28"/>
        </w:rPr>
        <w:t>Задание:</w:t>
      </w:r>
      <w:r w:rsidRPr="00717CF5">
        <w:rPr>
          <w:rFonts w:ascii="Times New Roman" w:hAnsi="Times New Roman" w:cs="Times New Roman"/>
          <w:color w:val="000000"/>
          <w:spacing w:val="-1"/>
          <w:sz w:val="28"/>
          <w:szCs w:val="28"/>
        </w:rPr>
        <w:t xml:space="preserve"> Давайте рассмотрим картинки и обсудим изобра</w:t>
      </w:r>
      <w:r w:rsidRPr="00717CF5">
        <w:rPr>
          <w:rFonts w:ascii="Times New Roman" w:hAnsi="Times New Roman" w:cs="Times New Roman"/>
          <w:color w:val="000000"/>
          <w:spacing w:val="-1"/>
          <w:sz w:val="28"/>
          <w:szCs w:val="28"/>
        </w:rPr>
        <w:softHyphen/>
      </w:r>
      <w:r w:rsidRPr="00717CF5">
        <w:rPr>
          <w:rFonts w:ascii="Times New Roman" w:hAnsi="Times New Roman" w:cs="Times New Roman"/>
          <w:color w:val="000000"/>
          <w:spacing w:val="-8"/>
          <w:sz w:val="28"/>
          <w:szCs w:val="28"/>
        </w:rPr>
        <w:t xml:space="preserve">жённые на них ситуации. </w:t>
      </w:r>
    </w:p>
    <w:p w:rsidR="005272A3" w:rsidRPr="00717CF5" w:rsidRDefault="005272A3" w:rsidP="00914EF9">
      <w:pPr>
        <w:shd w:val="clear" w:color="auto" w:fill="FFFFFF"/>
        <w:spacing w:line="360" w:lineRule="auto"/>
        <w:ind w:left="10" w:firstLine="355"/>
        <w:jc w:val="both"/>
        <w:rPr>
          <w:rFonts w:ascii="Times New Roman" w:hAnsi="Times New Roman" w:cs="Times New Roman"/>
          <w:color w:val="000000"/>
          <w:spacing w:val="-8"/>
          <w:sz w:val="28"/>
          <w:szCs w:val="28"/>
        </w:rPr>
      </w:pPr>
    </w:p>
    <w:p w:rsidR="00914EF9" w:rsidRPr="00717CF5" w:rsidRDefault="00914EF9" w:rsidP="00914EF9">
      <w:pPr>
        <w:shd w:val="clear" w:color="auto" w:fill="FFFFFF"/>
        <w:spacing w:line="360" w:lineRule="auto"/>
        <w:ind w:left="10" w:firstLine="355"/>
        <w:jc w:val="both"/>
        <w:rPr>
          <w:rFonts w:ascii="Times New Roman" w:hAnsi="Times New Roman" w:cs="Times New Roman"/>
          <w:color w:val="000000"/>
          <w:spacing w:val="-8"/>
          <w:sz w:val="28"/>
          <w:szCs w:val="28"/>
        </w:rPr>
      </w:pPr>
      <w:r w:rsidRPr="00717CF5">
        <w:rPr>
          <w:rFonts w:ascii="Times New Roman" w:hAnsi="Times New Roman" w:cs="Times New Roman"/>
          <w:noProof/>
          <w:color w:val="000000"/>
          <w:spacing w:val="-8"/>
          <w:sz w:val="28"/>
          <w:szCs w:val="28"/>
        </w:rPr>
        <w:drawing>
          <wp:anchor distT="36830" distB="36830" distL="24130" distR="24130" simplePos="0" relativeHeight="251671552" behindDoc="0" locked="0" layoutInCell="1" allowOverlap="1">
            <wp:simplePos x="0" y="0"/>
            <wp:positionH relativeFrom="column">
              <wp:posOffset>2971800</wp:posOffset>
            </wp:positionH>
            <wp:positionV relativeFrom="paragraph">
              <wp:posOffset>66675</wp:posOffset>
            </wp:positionV>
            <wp:extent cx="717550" cy="956310"/>
            <wp:effectExtent l="19050" t="0" r="635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717550" cy="956310"/>
                    </a:xfrm>
                    <a:prstGeom prst="rect">
                      <a:avLst/>
                    </a:prstGeom>
                    <a:noFill/>
                    <a:ln w="9525">
                      <a:noFill/>
                      <a:miter lim="800000"/>
                      <a:headEnd/>
                      <a:tailEnd/>
                    </a:ln>
                  </pic:spPr>
                </pic:pic>
              </a:graphicData>
            </a:graphic>
          </wp:anchor>
        </w:drawing>
      </w:r>
      <w:r w:rsidRPr="00717CF5">
        <w:rPr>
          <w:rFonts w:ascii="Times New Roman" w:hAnsi="Times New Roman" w:cs="Times New Roman"/>
          <w:noProof/>
          <w:color w:val="000000"/>
          <w:spacing w:val="-8"/>
          <w:sz w:val="28"/>
          <w:szCs w:val="28"/>
        </w:rPr>
        <w:drawing>
          <wp:anchor distT="0" distB="0" distL="114300" distR="114300" simplePos="0" relativeHeight="251670528" behindDoc="0" locked="0" layoutInCell="1" allowOverlap="1">
            <wp:simplePos x="0" y="0"/>
            <wp:positionH relativeFrom="column">
              <wp:posOffset>1981200</wp:posOffset>
            </wp:positionH>
            <wp:positionV relativeFrom="paragraph">
              <wp:posOffset>66675</wp:posOffset>
            </wp:positionV>
            <wp:extent cx="664210" cy="956310"/>
            <wp:effectExtent l="19050" t="0" r="254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664210" cy="956310"/>
                    </a:xfrm>
                    <a:prstGeom prst="rect">
                      <a:avLst/>
                    </a:prstGeom>
                    <a:noFill/>
                    <a:ln w="9525">
                      <a:noFill/>
                      <a:miter lim="800000"/>
                      <a:headEnd/>
                      <a:tailEnd/>
                    </a:ln>
                  </pic:spPr>
                </pic:pic>
              </a:graphicData>
            </a:graphic>
          </wp:anchor>
        </w:drawing>
      </w:r>
      <w:r w:rsidRPr="00717CF5">
        <w:rPr>
          <w:rFonts w:ascii="Times New Roman" w:hAnsi="Times New Roman" w:cs="Times New Roman"/>
          <w:noProof/>
          <w:color w:val="000000"/>
          <w:spacing w:val="-8"/>
          <w:sz w:val="28"/>
          <w:szCs w:val="28"/>
        </w:rPr>
        <w:drawing>
          <wp:anchor distT="36830" distB="36830" distL="24130" distR="24130" simplePos="0" relativeHeight="251669504" behindDoc="0" locked="0" layoutInCell="1" allowOverlap="1">
            <wp:simplePos x="0" y="0"/>
            <wp:positionH relativeFrom="column">
              <wp:posOffset>914400</wp:posOffset>
            </wp:positionH>
            <wp:positionV relativeFrom="paragraph">
              <wp:posOffset>66675</wp:posOffset>
            </wp:positionV>
            <wp:extent cx="756920" cy="956310"/>
            <wp:effectExtent l="19050" t="0" r="508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756920" cy="956310"/>
                    </a:xfrm>
                    <a:prstGeom prst="rect">
                      <a:avLst/>
                    </a:prstGeom>
                    <a:noFill/>
                    <a:ln w="9525">
                      <a:noFill/>
                      <a:miter lim="800000"/>
                      <a:headEnd/>
                      <a:tailEnd/>
                    </a:ln>
                  </pic:spPr>
                </pic:pic>
              </a:graphicData>
            </a:graphic>
          </wp:anchor>
        </w:drawing>
      </w:r>
      <w:r w:rsidRPr="00717CF5">
        <w:rPr>
          <w:rFonts w:ascii="Times New Roman" w:hAnsi="Times New Roman" w:cs="Times New Roman"/>
          <w:noProof/>
          <w:color w:val="000000"/>
          <w:spacing w:val="-8"/>
          <w:sz w:val="28"/>
          <w:szCs w:val="28"/>
        </w:rPr>
        <w:drawing>
          <wp:anchor distT="36830" distB="36830" distL="24130" distR="24130" simplePos="0" relativeHeight="251668480" behindDoc="0" locked="0" layoutInCell="1" allowOverlap="1">
            <wp:simplePos x="0" y="0"/>
            <wp:positionH relativeFrom="column">
              <wp:posOffset>76200</wp:posOffset>
            </wp:positionH>
            <wp:positionV relativeFrom="paragraph">
              <wp:posOffset>24765</wp:posOffset>
            </wp:positionV>
            <wp:extent cx="678815" cy="956310"/>
            <wp:effectExtent l="19050" t="0" r="698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678815" cy="956310"/>
                    </a:xfrm>
                    <a:prstGeom prst="rect">
                      <a:avLst/>
                    </a:prstGeom>
                    <a:noFill/>
                    <a:ln w="9525">
                      <a:noFill/>
                      <a:miter lim="800000"/>
                      <a:headEnd/>
                      <a:tailEnd/>
                    </a:ln>
                  </pic:spPr>
                </pic:pic>
              </a:graphicData>
            </a:graphic>
          </wp:anchor>
        </w:drawing>
      </w:r>
    </w:p>
    <w:p w:rsidR="00914EF9" w:rsidRPr="00717CF5" w:rsidRDefault="00914EF9" w:rsidP="00914EF9">
      <w:pPr>
        <w:shd w:val="clear" w:color="auto" w:fill="FFFFFF"/>
        <w:spacing w:line="360" w:lineRule="auto"/>
        <w:ind w:left="10" w:firstLine="355"/>
        <w:jc w:val="both"/>
        <w:rPr>
          <w:rFonts w:ascii="Times New Roman" w:hAnsi="Times New Roman" w:cs="Times New Roman"/>
          <w:color w:val="000000"/>
          <w:spacing w:val="-8"/>
          <w:sz w:val="28"/>
          <w:szCs w:val="28"/>
        </w:rPr>
      </w:pPr>
    </w:p>
    <w:p w:rsidR="00914EF9" w:rsidRPr="00717CF5" w:rsidRDefault="00914EF9" w:rsidP="00914EF9">
      <w:pPr>
        <w:shd w:val="clear" w:color="auto" w:fill="FFFFFF"/>
        <w:spacing w:line="360" w:lineRule="auto"/>
        <w:ind w:left="10" w:firstLine="355"/>
        <w:jc w:val="both"/>
        <w:rPr>
          <w:rFonts w:ascii="Times New Roman" w:hAnsi="Times New Roman" w:cs="Times New Roman"/>
          <w:color w:val="000000"/>
          <w:spacing w:val="-8"/>
          <w:sz w:val="28"/>
          <w:szCs w:val="28"/>
        </w:rPr>
      </w:pPr>
    </w:p>
    <w:p w:rsidR="00914EF9" w:rsidRPr="00717CF5" w:rsidRDefault="00914EF9" w:rsidP="00914EF9">
      <w:pPr>
        <w:shd w:val="clear" w:color="auto" w:fill="FFFFFF"/>
        <w:spacing w:line="360" w:lineRule="auto"/>
        <w:ind w:left="10" w:firstLine="355"/>
        <w:jc w:val="both"/>
        <w:rPr>
          <w:rFonts w:ascii="Times New Roman" w:hAnsi="Times New Roman" w:cs="Times New Roman"/>
          <w:color w:val="000000"/>
          <w:spacing w:val="-8"/>
          <w:sz w:val="28"/>
          <w:szCs w:val="28"/>
        </w:rPr>
      </w:pPr>
      <w:r w:rsidRPr="00717CF5">
        <w:rPr>
          <w:rFonts w:ascii="Times New Roman" w:hAnsi="Times New Roman" w:cs="Times New Roman"/>
          <w:noProof/>
          <w:color w:val="000000"/>
          <w:spacing w:val="-8"/>
          <w:sz w:val="28"/>
          <w:szCs w:val="28"/>
        </w:rPr>
        <w:drawing>
          <wp:anchor distT="36830" distB="36830" distL="24130" distR="24130" simplePos="0" relativeHeight="251672576" behindDoc="0" locked="0" layoutInCell="1" allowOverlap="1">
            <wp:simplePos x="0" y="0"/>
            <wp:positionH relativeFrom="column">
              <wp:posOffset>2971800</wp:posOffset>
            </wp:positionH>
            <wp:positionV relativeFrom="paragraph">
              <wp:posOffset>175260</wp:posOffset>
            </wp:positionV>
            <wp:extent cx="606425" cy="914400"/>
            <wp:effectExtent l="19050" t="0" r="317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l="51347" t="-468" r="4309" b="4390"/>
                    <a:stretch>
                      <a:fillRect/>
                    </a:stretch>
                  </pic:blipFill>
                  <pic:spPr bwMode="auto">
                    <a:xfrm>
                      <a:off x="0" y="0"/>
                      <a:ext cx="606425" cy="914400"/>
                    </a:xfrm>
                    <a:prstGeom prst="rect">
                      <a:avLst/>
                    </a:prstGeom>
                    <a:noFill/>
                    <a:ln w="9525">
                      <a:noFill/>
                      <a:miter lim="800000"/>
                      <a:headEnd/>
                      <a:tailEnd/>
                    </a:ln>
                  </pic:spPr>
                </pic:pic>
              </a:graphicData>
            </a:graphic>
          </wp:anchor>
        </w:drawing>
      </w:r>
      <w:r w:rsidRPr="00717CF5">
        <w:rPr>
          <w:rFonts w:ascii="Times New Roman" w:hAnsi="Times New Roman" w:cs="Times New Roman"/>
          <w:noProof/>
          <w:color w:val="000000"/>
          <w:spacing w:val="-8"/>
          <w:sz w:val="28"/>
          <w:szCs w:val="28"/>
        </w:rPr>
        <w:drawing>
          <wp:anchor distT="36830" distB="36830" distL="24130" distR="24130" simplePos="0" relativeHeight="251675648" behindDoc="0" locked="0" layoutInCell="1" allowOverlap="1">
            <wp:simplePos x="0" y="0"/>
            <wp:positionH relativeFrom="column">
              <wp:posOffset>1981200</wp:posOffset>
            </wp:positionH>
            <wp:positionV relativeFrom="paragraph">
              <wp:posOffset>175260</wp:posOffset>
            </wp:positionV>
            <wp:extent cx="636905" cy="955675"/>
            <wp:effectExtent l="1905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l="1785" t="3851" r="55357" b="3723"/>
                    <a:stretch>
                      <a:fillRect/>
                    </a:stretch>
                  </pic:blipFill>
                  <pic:spPr bwMode="auto">
                    <a:xfrm>
                      <a:off x="0" y="0"/>
                      <a:ext cx="636905" cy="955675"/>
                    </a:xfrm>
                    <a:prstGeom prst="rect">
                      <a:avLst/>
                    </a:prstGeom>
                    <a:noFill/>
                    <a:ln w="9525">
                      <a:noFill/>
                      <a:miter lim="800000"/>
                      <a:headEnd/>
                      <a:tailEnd/>
                    </a:ln>
                  </pic:spPr>
                </pic:pic>
              </a:graphicData>
            </a:graphic>
          </wp:anchor>
        </w:drawing>
      </w:r>
      <w:r w:rsidRPr="00717CF5">
        <w:rPr>
          <w:rFonts w:ascii="Times New Roman" w:hAnsi="Times New Roman" w:cs="Times New Roman"/>
          <w:noProof/>
          <w:color w:val="000000"/>
          <w:spacing w:val="-8"/>
          <w:sz w:val="28"/>
          <w:szCs w:val="28"/>
        </w:rPr>
        <w:drawing>
          <wp:anchor distT="0" distB="0" distL="114300" distR="114300" simplePos="0" relativeHeight="251674624" behindDoc="0" locked="0" layoutInCell="1" allowOverlap="1">
            <wp:simplePos x="0" y="0"/>
            <wp:positionH relativeFrom="column">
              <wp:posOffset>914400</wp:posOffset>
            </wp:positionH>
            <wp:positionV relativeFrom="paragraph">
              <wp:posOffset>175260</wp:posOffset>
            </wp:positionV>
            <wp:extent cx="726440" cy="955675"/>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49696" t="3568" r="2287" b="5627"/>
                    <a:stretch>
                      <a:fillRect/>
                    </a:stretch>
                  </pic:blipFill>
                  <pic:spPr bwMode="auto">
                    <a:xfrm>
                      <a:off x="0" y="0"/>
                      <a:ext cx="726440" cy="955675"/>
                    </a:xfrm>
                    <a:prstGeom prst="rect">
                      <a:avLst/>
                    </a:prstGeom>
                    <a:noFill/>
                    <a:ln w="9525">
                      <a:noFill/>
                      <a:miter lim="800000"/>
                      <a:headEnd/>
                      <a:tailEnd/>
                    </a:ln>
                  </pic:spPr>
                </pic:pic>
              </a:graphicData>
            </a:graphic>
          </wp:anchor>
        </w:drawing>
      </w:r>
      <w:r w:rsidRPr="00717CF5">
        <w:rPr>
          <w:rFonts w:ascii="Times New Roman" w:hAnsi="Times New Roman" w:cs="Times New Roman"/>
          <w:noProof/>
          <w:color w:val="000000"/>
          <w:spacing w:val="-8"/>
          <w:sz w:val="28"/>
          <w:szCs w:val="28"/>
        </w:rPr>
        <w:drawing>
          <wp:anchor distT="0" distB="0" distL="114300" distR="114300" simplePos="0" relativeHeight="251673600" behindDoc="0" locked="0" layoutInCell="1" allowOverlap="1">
            <wp:simplePos x="0" y="0"/>
            <wp:positionH relativeFrom="column">
              <wp:posOffset>0</wp:posOffset>
            </wp:positionH>
            <wp:positionV relativeFrom="paragraph">
              <wp:posOffset>175260</wp:posOffset>
            </wp:positionV>
            <wp:extent cx="666115" cy="955675"/>
            <wp:effectExtent l="19050" t="0" r="63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l="1961" t="4230" r="52942" b="2725"/>
                    <a:stretch>
                      <a:fillRect/>
                    </a:stretch>
                  </pic:blipFill>
                  <pic:spPr bwMode="auto">
                    <a:xfrm>
                      <a:off x="0" y="0"/>
                      <a:ext cx="666115" cy="955675"/>
                    </a:xfrm>
                    <a:prstGeom prst="rect">
                      <a:avLst/>
                    </a:prstGeom>
                    <a:noFill/>
                    <a:ln w="9525">
                      <a:noFill/>
                      <a:miter lim="800000"/>
                      <a:headEnd/>
                      <a:tailEnd/>
                    </a:ln>
                  </pic:spPr>
                </pic:pic>
              </a:graphicData>
            </a:graphic>
          </wp:anchor>
        </w:drawing>
      </w:r>
    </w:p>
    <w:p w:rsidR="00914EF9" w:rsidRPr="00717CF5" w:rsidRDefault="00914EF9" w:rsidP="00914EF9">
      <w:pPr>
        <w:shd w:val="clear" w:color="auto" w:fill="FFFFFF"/>
        <w:spacing w:line="360" w:lineRule="auto"/>
        <w:ind w:left="10" w:firstLine="355"/>
        <w:jc w:val="both"/>
        <w:rPr>
          <w:rFonts w:ascii="Times New Roman" w:hAnsi="Times New Roman" w:cs="Times New Roman"/>
          <w:color w:val="000000"/>
          <w:spacing w:val="-8"/>
          <w:sz w:val="28"/>
          <w:szCs w:val="28"/>
        </w:rPr>
      </w:pPr>
    </w:p>
    <w:p w:rsidR="00914EF9" w:rsidRPr="00717CF5" w:rsidRDefault="00914EF9" w:rsidP="00914EF9">
      <w:pPr>
        <w:shd w:val="clear" w:color="auto" w:fill="FFFFFF"/>
        <w:spacing w:line="360" w:lineRule="auto"/>
        <w:ind w:left="10" w:firstLine="355"/>
        <w:jc w:val="both"/>
        <w:rPr>
          <w:rFonts w:ascii="Times New Roman" w:hAnsi="Times New Roman" w:cs="Times New Roman"/>
          <w:color w:val="000000"/>
          <w:spacing w:val="-8"/>
          <w:sz w:val="28"/>
          <w:szCs w:val="28"/>
        </w:rPr>
      </w:pPr>
    </w:p>
    <w:p w:rsidR="00914EF9" w:rsidRPr="00717CF5" w:rsidRDefault="00914EF9" w:rsidP="00914EF9">
      <w:pPr>
        <w:shd w:val="clear" w:color="auto" w:fill="FFFFFF"/>
        <w:spacing w:line="360" w:lineRule="auto"/>
        <w:ind w:left="10" w:firstLine="355"/>
        <w:jc w:val="both"/>
        <w:rPr>
          <w:rFonts w:ascii="Times New Roman" w:hAnsi="Times New Roman" w:cs="Times New Roman"/>
          <w:color w:val="000000"/>
          <w:spacing w:val="-8"/>
          <w:sz w:val="28"/>
          <w:szCs w:val="28"/>
        </w:rPr>
      </w:pPr>
    </w:p>
    <w:p w:rsidR="00914EF9" w:rsidRPr="00EF213D" w:rsidRDefault="00914EF9" w:rsidP="00914EF9">
      <w:pPr>
        <w:shd w:val="clear" w:color="auto" w:fill="FFFFFF"/>
        <w:spacing w:line="360" w:lineRule="auto"/>
        <w:ind w:left="360"/>
        <w:rPr>
          <w:rFonts w:ascii="Times New Roman" w:hAnsi="Times New Roman" w:cs="Times New Roman"/>
          <w:b/>
          <w:sz w:val="28"/>
          <w:szCs w:val="28"/>
        </w:rPr>
      </w:pPr>
      <w:r w:rsidRPr="00EF213D">
        <w:rPr>
          <w:rFonts w:ascii="Times New Roman" w:hAnsi="Times New Roman" w:cs="Times New Roman"/>
          <w:b/>
          <w:color w:val="000000"/>
          <w:spacing w:val="-4"/>
          <w:sz w:val="28"/>
          <w:szCs w:val="28"/>
        </w:rPr>
        <w:t>Какие поступки можно назвать добрыми (милосердными)?</w:t>
      </w:r>
    </w:p>
    <w:p w:rsidR="00914EF9" w:rsidRPr="00717CF5" w:rsidRDefault="00914EF9" w:rsidP="00914EF9">
      <w:pPr>
        <w:shd w:val="clear" w:color="auto" w:fill="FFFFFF"/>
        <w:tabs>
          <w:tab w:val="left" w:pos="528"/>
        </w:tabs>
        <w:spacing w:line="360" w:lineRule="auto"/>
        <w:ind w:left="360"/>
        <w:jc w:val="both"/>
        <w:rPr>
          <w:rFonts w:ascii="Times New Roman" w:hAnsi="Times New Roman" w:cs="Times New Roman"/>
          <w:i/>
          <w:iCs/>
          <w:color w:val="000000"/>
          <w:spacing w:val="-5"/>
          <w:sz w:val="28"/>
          <w:szCs w:val="28"/>
        </w:rPr>
      </w:pPr>
      <w:r w:rsidRPr="00EF213D">
        <w:rPr>
          <w:rFonts w:ascii="Times New Roman" w:hAnsi="Times New Roman" w:cs="Times New Roman"/>
          <w:b/>
          <w:color w:val="000000"/>
          <w:spacing w:val="-5"/>
          <w:sz w:val="28"/>
          <w:szCs w:val="28"/>
        </w:rPr>
        <w:t>Как бы вы поступили в данных ситуациях?</w:t>
      </w:r>
      <w:r w:rsidRPr="00717CF5">
        <w:rPr>
          <w:rFonts w:ascii="Times New Roman" w:hAnsi="Times New Roman" w:cs="Times New Roman"/>
          <w:color w:val="000000"/>
          <w:spacing w:val="-5"/>
          <w:sz w:val="28"/>
          <w:szCs w:val="28"/>
        </w:rPr>
        <w:t xml:space="preserve"> </w:t>
      </w:r>
      <w:r w:rsidRPr="00717CF5">
        <w:rPr>
          <w:rFonts w:ascii="Times New Roman" w:hAnsi="Times New Roman" w:cs="Times New Roman"/>
          <w:i/>
          <w:iCs/>
          <w:color w:val="000000"/>
          <w:spacing w:val="-5"/>
          <w:sz w:val="28"/>
          <w:szCs w:val="28"/>
        </w:rPr>
        <w:t>(Ответы детей.)</w:t>
      </w:r>
    </w:p>
    <w:p w:rsidR="00914EF9" w:rsidRPr="00717CF5" w:rsidRDefault="00EF213D" w:rsidP="00914EF9">
      <w:pPr>
        <w:shd w:val="clear" w:color="auto" w:fill="FFFFFF"/>
        <w:tabs>
          <w:tab w:val="left" w:pos="528"/>
        </w:tabs>
        <w:ind w:firstLine="480"/>
        <w:rPr>
          <w:rFonts w:ascii="Times New Roman" w:hAnsi="Times New Roman" w:cs="Times New Roman"/>
          <w:iCs/>
          <w:color w:val="000000"/>
          <w:spacing w:val="-5"/>
          <w:sz w:val="28"/>
          <w:szCs w:val="28"/>
        </w:rPr>
      </w:pPr>
      <w:r>
        <w:rPr>
          <w:rFonts w:ascii="Times New Roman" w:hAnsi="Times New Roman" w:cs="Times New Roman"/>
          <w:iCs/>
          <w:color w:val="000000"/>
          <w:spacing w:val="-5"/>
          <w:sz w:val="28"/>
          <w:szCs w:val="28"/>
        </w:rPr>
        <w:t xml:space="preserve"> </w:t>
      </w:r>
      <w:r w:rsidR="00914EF9" w:rsidRPr="00717CF5">
        <w:rPr>
          <w:rFonts w:ascii="Times New Roman" w:hAnsi="Times New Roman" w:cs="Times New Roman"/>
          <w:iCs/>
          <w:color w:val="000000"/>
          <w:spacing w:val="-5"/>
          <w:sz w:val="28"/>
          <w:szCs w:val="28"/>
        </w:rPr>
        <w:t xml:space="preserve"> </w:t>
      </w:r>
      <w:r>
        <w:rPr>
          <w:rFonts w:ascii="Times New Roman" w:hAnsi="Times New Roman" w:cs="Times New Roman"/>
          <w:iCs/>
          <w:color w:val="000000"/>
          <w:spacing w:val="-5"/>
          <w:sz w:val="28"/>
          <w:szCs w:val="28"/>
        </w:rPr>
        <w:t>П</w:t>
      </w:r>
      <w:r w:rsidR="00914EF9" w:rsidRPr="00717CF5">
        <w:rPr>
          <w:rFonts w:ascii="Times New Roman" w:hAnsi="Times New Roman" w:cs="Times New Roman"/>
          <w:iCs/>
          <w:color w:val="000000"/>
          <w:spacing w:val="-5"/>
          <w:sz w:val="28"/>
          <w:szCs w:val="28"/>
        </w:rPr>
        <w:t>осле того, как мы с вами обсудили ситуации, я хочу , чтобы вы закрасили красным карандашом кружок около хорошего поступка, и черным карандашом  - около плохого поступка.</w:t>
      </w:r>
    </w:p>
    <w:p w:rsidR="0037634C" w:rsidRDefault="00DB593A" w:rsidP="00914EF9">
      <w:pPr>
        <w:shd w:val="clear" w:color="auto" w:fill="FFFFFF"/>
        <w:tabs>
          <w:tab w:val="left" w:pos="528"/>
        </w:tabs>
        <w:ind w:firstLine="480"/>
        <w:rPr>
          <w:rFonts w:ascii="Times New Roman" w:hAnsi="Times New Roman" w:cs="Times New Roman"/>
          <w:iCs/>
          <w:color w:val="000000"/>
          <w:spacing w:val="-5"/>
          <w:sz w:val="28"/>
          <w:szCs w:val="28"/>
        </w:rPr>
      </w:pPr>
      <w:r w:rsidRPr="00717CF5">
        <w:rPr>
          <w:rFonts w:ascii="Times New Roman" w:hAnsi="Times New Roman" w:cs="Times New Roman"/>
          <w:iCs/>
          <w:color w:val="000000"/>
          <w:spacing w:val="-5"/>
          <w:sz w:val="28"/>
          <w:szCs w:val="28"/>
        </w:rPr>
        <w:t>Ребята Молодцы!</w:t>
      </w:r>
    </w:p>
    <w:p w:rsidR="00EF213D" w:rsidRPr="00717CF5" w:rsidRDefault="00EF213D" w:rsidP="00914EF9">
      <w:pPr>
        <w:shd w:val="clear" w:color="auto" w:fill="FFFFFF"/>
        <w:tabs>
          <w:tab w:val="left" w:pos="528"/>
        </w:tabs>
        <w:ind w:firstLine="480"/>
        <w:rPr>
          <w:rFonts w:ascii="Times New Roman" w:hAnsi="Times New Roman" w:cs="Times New Roman"/>
          <w:iCs/>
          <w:color w:val="000000"/>
          <w:spacing w:val="-5"/>
          <w:sz w:val="28"/>
          <w:szCs w:val="28"/>
        </w:rPr>
      </w:pPr>
    </w:p>
    <w:p w:rsidR="00DB593A" w:rsidRDefault="00DB593A" w:rsidP="00914EF9">
      <w:pPr>
        <w:shd w:val="clear" w:color="auto" w:fill="FFFFFF"/>
        <w:tabs>
          <w:tab w:val="left" w:pos="528"/>
        </w:tabs>
        <w:ind w:firstLine="480"/>
        <w:rPr>
          <w:rFonts w:ascii="Times New Roman" w:hAnsi="Times New Roman" w:cs="Times New Roman"/>
          <w:iCs/>
          <w:color w:val="000000"/>
          <w:spacing w:val="-5"/>
          <w:sz w:val="28"/>
          <w:szCs w:val="28"/>
        </w:rPr>
      </w:pPr>
      <w:r w:rsidRPr="00717CF5">
        <w:rPr>
          <w:rFonts w:ascii="Times New Roman" w:hAnsi="Times New Roman" w:cs="Times New Roman"/>
          <w:iCs/>
          <w:color w:val="000000"/>
          <w:spacing w:val="-5"/>
          <w:sz w:val="28"/>
          <w:szCs w:val="28"/>
        </w:rPr>
        <w:t xml:space="preserve">В Конвенции о правах ребенка много </w:t>
      </w:r>
      <w:r w:rsidR="000C5CB9" w:rsidRPr="00717CF5">
        <w:rPr>
          <w:rFonts w:ascii="Times New Roman" w:hAnsi="Times New Roman" w:cs="Times New Roman"/>
          <w:iCs/>
          <w:color w:val="000000"/>
          <w:spacing w:val="-5"/>
          <w:sz w:val="28"/>
          <w:szCs w:val="28"/>
        </w:rPr>
        <w:t>статей,</w:t>
      </w:r>
      <w:r w:rsidRPr="00717CF5">
        <w:rPr>
          <w:rFonts w:ascii="Times New Roman" w:hAnsi="Times New Roman" w:cs="Times New Roman"/>
          <w:iCs/>
          <w:color w:val="000000"/>
          <w:spacing w:val="-5"/>
          <w:sz w:val="28"/>
          <w:szCs w:val="28"/>
        </w:rPr>
        <w:t xml:space="preserve"> которые защищают права детей</w:t>
      </w:r>
    </w:p>
    <w:p w:rsidR="00EF213D" w:rsidRPr="00717CF5" w:rsidRDefault="00EF213D" w:rsidP="00914EF9">
      <w:pPr>
        <w:shd w:val="clear" w:color="auto" w:fill="FFFFFF"/>
        <w:tabs>
          <w:tab w:val="left" w:pos="528"/>
        </w:tabs>
        <w:ind w:firstLine="480"/>
        <w:rPr>
          <w:rFonts w:ascii="Times New Roman" w:hAnsi="Times New Roman" w:cs="Times New Roman"/>
          <w:iCs/>
          <w:color w:val="000000"/>
          <w:spacing w:val="-5"/>
          <w:sz w:val="28"/>
          <w:szCs w:val="28"/>
        </w:rPr>
      </w:pPr>
    </w:p>
    <w:p w:rsidR="00DB593A" w:rsidRPr="00717CF5" w:rsidRDefault="00DB593A" w:rsidP="00914EF9">
      <w:pPr>
        <w:shd w:val="clear" w:color="auto" w:fill="FFFFFF"/>
        <w:tabs>
          <w:tab w:val="left" w:pos="528"/>
        </w:tabs>
        <w:ind w:firstLine="480"/>
        <w:rPr>
          <w:rFonts w:ascii="Times New Roman" w:hAnsi="Times New Roman" w:cs="Times New Roman"/>
          <w:iCs/>
          <w:color w:val="000000"/>
          <w:spacing w:val="-5"/>
          <w:sz w:val="28"/>
          <w:szCs w:val="28"/>
        </w:rPr>
      </w:pPr>
      <w:r w:rsidRPr="00717CF5">
        <w:rPr>
          <w:rFonts w:ascii="Times New Roman" w:hAnsi="Times New Roman" w:cs="Times New Roman"/>
          <w:iCs/>
          <w:color w:val="000000"/>
          <w:spacing w:val="-5"/>
          <w:sz w:val="28"/>
          <w:szCs w:val="28"/>
        </w:rPr>
        <w:t>И о некоторых я хочу вам рассказать.</w:t>
      </w:r>
    </w:p>
    <w:p w:rsidR="000C5CB9" w:rsidRPr="00717CF5" w:rsidRDefault="00DB593A" w:rsidP="00914EF9">
      <w:pPr>
        <w:shd w:val="clear" w:color="auto" w:fill="FFFFFF"/>
        <w:tabs>
          <w:tab w:val="left" w:pos="528"/>
        </w:tabs>
        <w:ind w:firstLine="480"/>
        <w:rPr>
          <w:rFonts w:ascii="Times New Roman" w:hAnsi="Times New Roman" w:cs="Times New Roman"/>
          <w:iCs/>
          <w:color w:val="000000"/>
          <w:spacing w:val="-5"/>
          <w:sz w:val="28"/>
          <w:szCs w:val="28"/>
        </w:rPr>
      </w:pPr>
      <w:r w:rsidRPr="00717CF5">
        <w:rPr>
          <w:rFonts w:ascii="Times New Roman" w:hAnsi="Times New Roman" w:cs="Times New Roman"/>
          <w:iCs/>
          <w:color w:val="000000"/>
          <w:spacing w:val="-5"/>
          <w:sz w:val="28"/>
          <w:szCs w:val="28"/>
        </w:rPr>
        <w:t xml:space="preserve"> В  </w:t>
      </w:r>
      <w:r w:rsidRPr="00EF213D">
        <w:rPr>
          <w:rFonts w:ascii="Times New Roman" w:hAnsi="Times New Roman" w:cs="Times New Roman"/>
          <w:b/>
          <w:iCs/>
          <w:color w:val="000000"/>
          <w:spacing w:val="-5"/>
          <w:sz w:val="28"/>
          <w:szCs w:val="28"/>
        </w:rPr>
        <w:t>Статье 32</w:t>
      </w:r>
      <w:r w:rsidRPr="00717CF5">
        <w:rPr>
          <w:rFonts w:ascii="Times New Roman" w:hAnsi="Times New Roman" w:cs="Times New Roman"/>
          <w:iCs/>
          <w:color w:val="000000"/>
          <w:spacing w:val="-5"/>
          <w:sz w:val="28"/>
          <w:szCs w:val="28"/>
        </w:rPr>
        <w:t xml:space="preserve"> сказано: « Каждый ребенок имеет право на защиту от экономической эксплуатации от выполнения любой работы, которая может представлять опасность для его здоровья</w:t>
      </w:r>
      <w:r w:rsidR="000C5CB9" w:rsidRPr="00717CF5">
        <w:rPr>
          <w:rFonts w:ascii="Times New Roman" w:hAnsi="Times New Roman" w:cs="Times New Roman"/>
          <w:iCs/>
          <w:color w:val="000000"/>
          <w:spacing w:val="-5"/>
          <w:sz w:val="28"/>
          <w:szCs w:val="28"/>
        </w:rPr>
        <w:t xml:space="preserve">, либо наносить ущерб его здоровью и физическому, умственному, духовному развитию». </w:t>
      </w:r>
    </w:p>
    <w:p w:rsidR="000C5CB9" w:rsidRPr="00EF213D" w:rsidRDefault="000C5CB9" w:rsidP="00914EF9">
      <w:pPr>
        <w:shd w:val="clear" w:color="auto" w:fill="FFFFFF"/>
        <w:tabs>
          <w:tab w:val="left" w:pos="528"/>
        </w:tabs>
        <w:ind w:firstLine="480"/>
        <w:rPr>
          <w:rFonts w:ascii="Times New Roman" w:hAnsi="Times New Roman" w:cs="Times New Roman"/>
          <w:b/>
          <w:iCs/>
          <w:color w:val="000000"/>
          <w:spacing w:val="-5"/>
          <w:sz w:val="28"/>
          <w:szCs w:val="28"/>
        </w:rPr>
      </w:pPr>
      <w:r w:rsidRPr="00EF213D">
        <w:rPr>
          <w:rFonts w:ascii="Times New Roman" w:hAnsi="Times New Roman" w:cs="Times New Roman"/>
          <w:b/>
          <w:iCs/>
          <w:color w:val="000000"/>
          <w:spacing w:val="-5"/>
          <w:sz w:val="28"/>
          <w:szCs w:val="28"/>
        </w:rPr>
        <w:t>Вопрос: А можете  ли вы вспомнить другие рассказы, сказки, где описывается жестокое обращение с детьми.</w:t>
      </w:r>
    </w:p>
    <w:p w:rsidR="00DB593A" w:rsidRDefault="000C5CB9" w:rsidP="00914EF9">
      <w:pPr>
        <w:shd w:val="clear" w:color="auto" w:fill="FFFFFF"/>
        <w:tabs>
          <w:tab w:val="left" w:pos="528"/>
        </w:tabs>
        <w:ind w:firstLine="480"/>
        <w:rPr>
          <w:rFonts w:ascii="Times New Roman" w:hAnsi="Times New Roman" w:cs="Times New Roman"/>
          <w:iCs/>
          <w:color w:val="000000"/>
          <w:spacing w:val="-5"/>
          <w:sz w:val="28"/>
          <w:szCs w:val="28"/>
        </w:rPr>
      </w:pPr>
      <w:r w:rsidRPr="00717CF5">
        <w:rPr>
          <w:rFonts w:ascii="Times New Roman" w:hAnsi="Times New Roman" w:cs="Times New Roman"/>
          <w:iCs/>
          <w:color w:val="000000"/>
          <w:spacing w:val="-5"/>
          <w:sz w:val="28"/>
          <w:szCs w:val="28"/>
        </w:rPr>
        <w:t>( Морозко,  «Приключение Буратино», «Золушка», « Двенадцать месяцев».)</w:t>
      </w:r>
      <w:r w:rsidR="00DB593A" w:rsidRPr="00717CF5">
        <w:rPr>
          <w:rFonts w:ascii="Times New Roman" w:hAnsi="Times New Roman" w:cs="Times New Roman"/>
          <w:iCs/>
          <w:color w:val="000000"/>
          <w:spacing w:val="-5"/>
          <w:sz w:val="28"/>
          <w:szCs w:val="28"/>
        </w:rPr>
        <w:t xml:space="preserve"> </w:t>
      </w:r>
    </w:p>
    <w:p w:rsidR="00EF213D" w:rsidRPr="00717CF5" w:rsidRDefault="00EF213D" w:rsidP="00914EF9">
      <w:pPr>
        <w:shd w:val="clear" w:color="auto" w:fill="FFFFFF"/>
        <w:tabs>
          <w:tab w:val="left" w:pos="528"/>
        </w:tabs>
        <w:ind w:firstLine="480"/>
        <w:rPr>
          <w:rFonts w:ascii="Times New Roman" w:hAnsi="Times New Roman" w:cs="Times New Roman"/>
          <w:iCs/>
          <w:color w:val="000000"/>
          <w:spacing w:val="-5"/>
          <w:sz w:val="28"/>
          <w:szCs w:val="28"/>
        </w:rPr>
      </w:pPr>
    </w:p>
    <w:p w:rsidR="000C5CB9" w:rsidRPr="00717CF5" w:rsidRDefault="000C5CB9" w:rsidP="00914EF9">
      <w:pPr>
        <w:shd w:val="clear" w:color="auto" w:fill="FFFFFF"/>
        <w:tabs>
          <w:tab w:val="left" w:pos="528"/>
        </w:tabs>
        <w:ind w:firstLine="480"/>
        <w:rPr>
          <w:rFonts w:ascii="Times New Roman" w:hAnsi="Times New Roman" w:cs="Times New Roman"/>
          <w:iCs/>
          <w:color w:val="000000"/>
          <w:spacing w:val="-5"/>
          <w:sz w:val="28"/>
          <w:szCs w:val="28"/>
        </w:rPr>
      </w:pPr>
      <w:r w:rsidRPr="00717CF5">
        <w:rPr>
          <w:rFonts w:ascii="Times New Roman" w:hAnsi="Times New Roman" w:cs="Times New Roman"/>
          <w:iCs/>
          <w:color w:val="000000"/>
          <w:spacing w:val="-5"/>
          <w:sz w:val="28"/>
          <w:szCs w:val="28"/>
        </w:rPr>
        <w:t xml:space="preserve">Жизнь каждого  человека </w:t>
      </w:r>
    </w:p>
    <w:p w:rsidR="00605C10" w:rsidRDefault="000C5CB9" w:rsidP="00914EF9">
      <w:pPr>
        <w:shd w:val="clear" w:color="auto" w:fill="FFFFFF"/>
        <w:tabs>
          <w:tab w:val="left" w:pos="528"/>
        </w:tabs>
        <w:ind w:firstLine="480"/>
        <w:rPr>
          <w:rFonts w:ascii="Times New Roman" w:hAnsi="Times New Roman" w:cs="Times New Roman"/>
          <w:iCs/>
          <w:color w:val="000000"/>
          <w:spacing w:val="-5"/>
          <w:sz w:val="28"/>
          <w:szCs w:val="28"/>
        </w:rPr>
      </w:pPr>
      <w:r w:rsidRPr="00717CF5">
        <w:rPr>
          <w:rFonts w:ascii="Times New Roman" w:hAnsi="Times New Roman" w:cs="Times New Roman"/>
          <w:iCs/>
          <w:color w:val="000000"/>
          <w:spacing w:val="-5"/>
          <w:sz w:val="28"/>
          <w:szCs w:val="28"/>
        </w:rPr>
        <w:t xml:space="preserve"> Должна быть справедливой и потому радостной и счастливой. Главным правом человека</w:t>
      </w:r>
      <w:r w:rsidR="00605C10" w:rsidRPr="00717CF5">
        <w:rPr>
          <w:rFonts w:ascii="Times New Roman" w:hAnsi="Times New Roman" w:cs="Times New Roman"/>
          <w:iCs/>
          <w:color w:val="000000"/>
          <w:spacing w:val="-5"/>
          <w:sz w:val="28"/>
          <w:szCs w:val="28"/>
        </w:rPr>
        <w:t>,</w:t>
      </w:r>
      <w:r w:rsidRPr="00717CF5">
        <w:rPr>
          <w:rFonts w:ascii="Times New Roman" w:hAnsi="Times New Roman" w:cs="Times New Roman"/>
          <w:iCs/>
          <w:color w:val="000000"/>
          <w:spacing w:val="-5"/>
          <w:sz w:val="28"/>
          <w:szCs w:val="28"/>
        </w:rPr>
        <w:t xml:space="preserve"> </w:t>
      </w:r>
      <w:r w:rsidR="00EF213D" w:rsidRPr="00717CF5">
        <w:rPr>
          <w:rFonts w:ascii="Times New Roman" w:hAnsi="Times New Roman" w:cs="Times New Roman"/>
          <w:iCs/>
          <w:color w:val="000000"/>
          <w:spacing w:val="-5"/>
          <w:sz w:val="28"/>
          <w:szCs w:val="28"/>
        </w:rPr>
        <w:t>конечно,</w:t>
      </w:r>
      <w:r w:rsidRPr="00717CF5">
        <w:rPr>
          <w:rFonts w:ascii="Times New Roman" w:hAnsi="Times New Roman" w:cs="Times New Roman"/>
          <w:iCs/>
          <w:color w:val="000000"/>
          <w:spacing w:val="-5"/>
          <w:sz w:val="28"/>
          <w:szCs w:val="28"/>
        </w:rPr>
        <w:t xml:space="preserve"> считается</w:t>
      </w:r>
      <w:r w:rsidR="00605C10" w:rsidRPr="00717CF5">
        <w:rPr>
          <w:rFonts w:ascii="Times New Roman" w:hAnsi="Times New Roman" w:cs="Times New Roman"/>
          <w:iCs/>
          <w:color w:val="000000"/>
          <w:spacing w:val="-5"/>
          <w:sz w:val="28"/>
          <w:szCs w:val="28"/>
        </w:rPr>
        <w:t xml:space="preserve">  право на жизнь, достоинство, с</w:t>
      </w:r>
      <w:r w:rsidRPr="00717CF5">
        <w:rPr>
          <w:rFonts w:ascii="Times New Roman" w:hAnsi="Times New Roman" w:cs="Times New Roman"/>
          <w:iCs/>
          <w:color w:val="000000"/>
          <w:spacing w:val="-5"/>
          <w:sz w:val="28"/>
          <w:szCs w:val="28"/>
        </w:rPr>
        <w:t>вободу</w:t>
      </w:r>
      <w:r w:rsidR="00605C10" w:rsidRPr="00717CF5">
        <w:rPr>
          <w:rFonts w:ascii="Times New Roman" w:hAnsi="Times New Roman" w:cs="Times New Roman"/>
          <w:iCs/>
          <w:color w:val="000000"/>
          <w:spacing w:val="-5"/>
          <w:sz w:val="28"/>
          <w:szCs w:val="28"/>
        </w:rPr>
        <w:t xml:space="preserve">. </w:t>
      </w:r>
    </w:p>
    <w:p w:rsidR="00EF213D" w:rsidRPr="00717CF5" w:rsidRDefault="00EF213D" w:rsidP="00914EF9">
      <w:pPr>
        <w:shd w:val="clear" w:color="auto" w:fill="FFFFFF"/>
        <w:tabs>
          <w:tab w:val="left" w:pos="528"/>
        </w:tabs>
        <w:ind w:firstLine="480"/>
        <w:rPr>
          <w:rFonts w:ascii="Times New Roman" w:hAnsi="Times New Roman" w:cs="Times New Roman"/>
          <w:iCs/>
          <w:color w:val="000000"/>
          <w:spacing w:val="-5"/>
          <w:sz w:val="28"/>
          <w:szCs w:val="28"/>
        </w:rPr>
      </w:pPr>
    </w:p>
    <w:p w:rsidR="000621F0" w:rsidRDefault="00605C10" w:rsidP="00914EF9">
      <w:pPr>
        <w:shd w:val="clear" w:color="auto" w:fill="FFFFFF"/>
        <w:tabs>
          <w:tab w:val="left" w:pos="528"/>
        </w:tabs>
        <w:ind w:firstLine="480"/>
        <w:rPr>
          <w:rFonts w:ascii="Times New Roman" w:hAnsi="Times New Roman" w:cs="Times New Roman"/>
          <w:iCs/>
          <w:color w:val="000000"/>
          <w:spacing w:val="-5"/>
          <w:sz w:val="28"/>
          <w:szCs w:val="28"/>
        </w:rPr>
      </w:pPr>
      <w:r w:rsidRPr="00EF213D">
        <w:rPr>
          <w:rFonts w:ascii="Times New Roman" w:hAnsi="Times New Roman" w:cs="Times New Roman"/>
          <w:b/>
          <w:iCs/>
          <w:color w:val="000000"/>
          <w:spacing w:val="-5"/>
          <w:sz w:val="28"/>
          <w:szCs w:val="28"/>
        </w:rPr>
        <w:t>Как вы думаете,  если бы дети и взрослые  знали о своих правах, соблюдали их совершались бы плохие поступки?</w:t>
      </w:r>
      <w:r w:rsidRPr="00717CF5">
        <w:rPr>
          <w:rFonts w:ascii="Times New Roman" w:hAnsi="Times New Roman" w:cs="Times New Roman"/>
          <w:iCs/>
          <w:color w:val="000000"/>
          <w:spacing w:val="-5"/>
          <w:sz w:val="28"/>
          <w:szCs w:val="28"/>
        </w:rPr>
        <w:t xml:space="preserve"> (Нет,  легче ли жить людям, которые живут по законам, знают свои  права и обязанности) </w:t>
      </w:r>
    </w:p>
    <w:p w:rsidR="00EF213D" w:rsidRDefault="00EF213D" w:rsidP="00914EF9">
      <w:pPr>
        <w:shd w:val="clear" w:color="auto" w:fill="FFFFFF"/>
        <w:tabs>
          <w:tab w:val="left" w:pos="528"/>
        </w:tabs>
        <w:ind w:firstLine="480"/>
        <w:rPr>
          <w:rFonts w:ascii="Times New Roman" w:hAnsi="Times New Roman" w:cs="Times New Roman"/>
          <w:iCs/>
          <w:color w:val="000000"/>
          <w:spacing w:val="-5"/>
          <w:sz w:val="28"/>
          <w:szCs w:val="28"/>
        </w:rPr>
      </w:pPr>
    </w:p>
    <w:p w:rsidR="00EF213D" w:rsidRPr="00717CF5" w:rsidRDefault="00EF213D" w:rsidP="00914EF9">
      <w:pPr>
        <w:shd w:val="clear" w:color="auto" w:fill="FFFFFF"/>
        <w:tabs>
          <w:tab w:val="left" w:pos="528"/>
        </w:tabs>
        <w:ind w:firstLine="480"/>
        <w:rPr>
          <w:rFonts w:ascii="Times New Roman" w:hAnsi="Times New Roman" w:cs="Times New Roman"/>
          <w:iCs/>
          <w:color w:val="000000"/>
          <w:spacing w:val="-5"/>
          <w:sz w:val="28"/>
          <w:szCs w:val="28"/>
        </w:rPr>
      </w:pPr>
    </w:p>
    <w:p w:rsidR="00605C10" w:rsidRPr="00717CF5" w:rsidRDefault="00605C10" w:rsidP="00605C10">
      <w:pPr>
        <w:pStyle w:val="a5"/>
        <w:rPr>
          <w:rFonts w:ascii="Times New Roman" w:hAnsi="Times New Roman"/>
          <w:sz w:val="28"/>
          <w:szCs w:val="28"/>
        </w:rPr>
      </w:pPr>
      <w:r w:rsidRPr="00717CF5">
        <w:rPr>
          <w:rStyle w:val="a6"/>
          <w:rFonts w:ascii="Times New Roman" w:hAnsi="Times New Roman"/>
          <w:sz w:val="28"/>
          <w:szCs w:val="28"/>
        </w:rPr>
        <w:lastRenderedPageBreak/>
        <w:t xml:space="preserve"> Правила общения</w:t>
      </w:r>
    </w:p>
    <w:p w:rsidR="00EF213D" w:rsidRDefault="00605C10" w:rsidP="00605C10">
      <w:pPr>
        <w:pStyle w:val="a5"/>
        <w:rPr>
          <w:rFonts w:ascii="Times New Roman" w:hAnsi="Times New Roman"/>
          <w:sz w:val="28"/>
          <w:szCs w:val="28"/>
        </w:rPr>
      </w:pPr>
      <w:r w:rsidRPr="00717CF5">
        <w:rPr>
          <w:rFonts w:ascii="Times New Roman" w:hAnsi="Times New Roman"/>
          <w:sz w:val="28"/>
          <w:szCs w:val="28"/>
        </w:rPr>
        <w:t xml:space="preserve">– Ребята, вы живёте среди людей, общаетесь друг с другом. А знаете ли вы правила общения? Давайте вместе вспомним их. </w:t>
      </w:r>
    </w:p>
    <w:p w:rsidR="00605C10" w:rsidRPr="00717CF5" w:rsidRDefault="00605C10" w:rsidP="00605C10">
      <w:pPr>
        <w:pStyle w:val="a5"/>
        <w:rPr>
          <w:rFonts w:ascii="Times New Roman" w:hAnsi="Times New Roman"/>
          <w:sz w:val="28"/>
          <w:szCs w:val="28"/>
        </w:rPr>
      </w:pPr>
      <w:r w:rsidRPr="00717CF5">
        <w:rPr>
          <w:rFonts w:ascii="Times New Roman" w:hAnsi="Times New Roman"/>
          <w:sz w:val="28"/>
          <w:szCs w:val="28"/>
        </w:rPr>
        <w:t xml:space="preserve">На плакате изображён дуб. Это дуб мудрости. На его листочках написаны правила общения. Каждый из вас по очереди подойдёт, прочитает правило вслух и прикрепит лист к дереву. </w:t>
      </w:r>
    </w:p>
    <w:p w:rsidR="00605C10" w:rsidRPr="00717CF5" w:rsidRDefault="00605C10" w:rsidP="00605C10">
      <w:pPr>
        <w:pStyle w:val="a5"/>
        <w:rPr>
          <w:rFonts w:ascii="Times New Roman" w:hAnsi="Times New Roman"/>
          <w:sz w:val="28"/>
          <w:szCs w:val="28"/>
        </w:rPr>
      </w:pPr>
      <w:r w:rsidRPr="00717CF5">
        <w:rPr>
          <w:rStyle w:val="a6"/>
          <w:rFonts w:ascii="Times New Roman" w:hAnsi="Times New Roman"/>
          <w:sz w:val="28"/>
          <w:szCs w:val="28"/>
        </w:rPr>
        <w:t>Правила общения:</w:t>
      </w:r>
    </w:p>
    <w:p w:rsidR="00605C10" w:rsidRPr="00717CF5" w:rsidRDefault="00605C10" w:rsidP="00605C10">
      <w:pPr>
        <w:pStyle w:val="a5"/>
        <w:jc w:val="left"/>
        <w:rPr>
          <w:rFonts w:ascii="Times New Roman" w:hAnsi="Times New Roman"/>
          <w:sz w:val="28"/>
          <w:szCs w:val="28"/>
        </w:rPr>
      </w:pPr>
      <w:r w:rsidRPr="00717CF5">
        <w:rPr>
          <w:rFonts w:ascii="Times New Roman" w:hAnsi="Times New Roman"/>
          <w:sz w:val="28"/>
          <w:szCs w:val="28"/>
        </w:rPr>
        <w:t>– умейте выслушать собеседника, не перебивая;</w:t>
      </w:r>
      <w:r w:rsidRPr="00717CF5">
        <w:rPr>
          <w:rFonts w:ascii="Times New Roman" w:hAnsi="Times New Roman"/>
          <w:sz w:val="28"/>
          <w:szCs w:val="28"/>
        </w:rPr>
        <w:br/>
        <w:t>– умейте признавать, что были не правы;</w:t>
      </w:r>
      <w:r w:rsidRPr="00717CF5">
        <w:rPr>
          <w:rFonts w:ascii="Times New Roman" w:hAnsi="Times New Roman"/>
          <w:sz w:val="28"/>
          <w:szCs w:val="28"/>
        </w:rPr>
        <w:br/>
        <w:t>– помогайте товарищу, старайтесь договориться с ним;</w:t>
      </w:r>
      <w:r w:rsidRPr="00717CF5">
        <w:rPr>
          <w:rFonts w:ascii="Times New Roman" w:hAnsi="Times New Roman"/>
          <w:sz w:val="28"/>
          <w:szCs w:val="28"/>
        </w:rPr>
        <w:br/>
        <w:t>– говорите всегда только правду;</w:t>
      </w:r>
      <w:r w:rsidRPr="00717CF5">
        <w:rPr>
          <w:rFonts w:ascii="Times New Roman" w:hAnsi="Times New Roman"/>
          <w:sz w:val="28"/>
          <w:szCs w:val="28"/>
        </w:rPr>
        <w:br/>
        <w:t>– радуйтесь успеху товарища;</w:t>
      </w:r>
      <w:r w:rsidRPr="00717CF5">
        <w:rPr>
          <w:rFonts w:ascii="Times New Roman" w:hAnsi="Times New Roman"/>
          <w:sz w:val="28"/>
          <w:szCs w:val="28"/>
        </w:rPr>
        <w:br/>
        <w:t>– дал слово – держи его, дал обещание – выполни.</w:t>
      </w:r>
    </w:p>
    <w:p w:rsidR="00605C10" w:rsidRPr="00717CF5" w:rsidRDefault="00605C10" w:rsidP="00605C10">
      <w:pPr>
        <w:pStyle w:val="a5"/>
        <w:rPr>
          <w:rFonts w:ascii="Times New Roman" w:hAnsi="Times New Roman"/>
          <w:sz w:val="28"/>
          <w:szCs w:val="28"/>
        </w:rPr>
      </w:pPr>
      <w:r w:rsidRPr="00717CF5">
        <w:rPr>
          <w:rStyle w:val="a7"/>
          <w:rFonts w:ascii="Times New Roman" w:hAnsi="Times New Roman"/>
          <w:sz w:val="28"/>
          <w:szCs w:val="28"/>
        </w:rPr>
        <w:t>Ребята выполняют задание.</w:t>
      </w:r>
    </w:p>
    <w:p w:rsidR="00DF12AA" w:rsidRPr="00717CF5" w:rsidRDefault="00DF12AA" w:rsidP="00DF12AA">
      <w:pPr>
        <w:shd w:val="clear" w:color="auto" w:fill="FFFFFF"/>
        <w:tabs>
          <w:tab w:val="left" w:pos="528"/>
        </w:tabs>
        <w:spacing w:line="360" w:lineRule="auto"/>
        <w:ind w:firstLine="480"/>
        <w:rPr>
          <w:rFonts w:ascii="Times New Roman" w:hAnsi="Times New Roman" w:cs="Times New Roman"/>
          <w:sz w:val="28"/>
          <w:szCs w:val="28"/>
        </w:rPr>
      </w:pPr>
      <w:r w:rsidRPr="00717CF5">
        <w:rPr>
          <w:rFonts w:ascii="Times New Roman" w:hAnsi="Times New Roman" w:cs="Times New Roman"/>
          <w:color w:val="000000"/>
          <w:spacing w:val="1"/>
          <w:sz w:val="28"/>
          <w:szCs w:val="28"/>
        </w:rPr>
        <w:t xml:space="preserve">Вот и подходит к концу наше занятие. Мы сегодня </w:t>
      </w:r>
      <w:r w:rsidRPr="00717CF5">
        <w:rPr>
          <w:rFonts w:ascii="Times New Roman" w:hAnsi="Times New Roman" w:cs="Times New Roman"/>
          <w:color w:val="000000"/>
          <w:spacing w:val="-5"/>
          <w:sz w:val="28"/>
          <w:szCs w:val="28"/>
        </w:rPr>
        <w:t>с вами очень хорошо пообщались: вспомнили разные права челове</w:t>
      </w:r>
      <w:r w:rsidRPr="00717CF5">
        <w:rPr>
          <w:rFonts w:ascii="Times New Roman" w:hAnsi="Times New Roman" w:cs="Times New Roman"/>
          <w:color w:val="000000"/>
          <w:spacing w:val="-5"/>
          <w:sz w:val="28"/>
          <w:szCs w:val="28"/>
        </w:rPr>
        <w:softHyphen/>
        <w:t>ка, поговорили о добре и зле, о хороших и плохих  поступках.</w:t>
      </w:r>
    </w:p>
    <w:p w:rsidR="00DF12AA" w:rsidRPr="00717CF5" w:rsidRDefault="00DF12AA" w:rsidP="00605C10">
      <w:pPr>
        <w:pStyle w:val="a5"/>
        <w:rPr>
          <w:rFonts w:ascii="Times New Roman" w:hAnsi="Times New Roman"/>
          <w:sz w:val="28"/>
          <w:szCs w:val="28"/>
        </w:rPr>
      </w:pPr>
      <w:r w:rsidRPr="00717CF5">
        <w:rPr>
          <w:rFonts w:ascii="Times New Roman" w:hAnsi="Times New Roman"/>
          <w:color w:val="000000"/>
          <w:sz w:val="28"/>
          <w:szCs w:val="28"/>
        </w:rPr>
        <w:t>-</w:t>
      </w:r>
      <w:r w:rsidRPr="00717CF5">
        <w:rPr>
          <w:rFonts w:ascii="Times New Roman" w:hAnsi="Times New Roman"/>
          <w:color w:val="000000"/>
          <w:sz w:val="28"/>
          <w:szCs w:val="28"/>
        </w:rPr>
        <w:tab/>
      </w:r>
      <w:r w:rsidRPr="00717CF5">
        <w:rPr>
          <w:rFonts w:ascii="Times New Roman" w:hAnsi="Times New Roman"/>
          <w:color w:val="000000"/>
          <w:spacing w:val="-4"/>
          <w:sz w:val="28"/>
          <w:szCs w:val="28"/>
        </w:rPr>
        <w:t xml:space="preserve">Какие выводы вы для себя сделали? </w:t>
      </w:r>
      <w:r w:rsidR="00717CF5" w:rsidRPr="00717CF5">
        <w:rPr>
          <w:rFonts w:ascii="Times New Roman" w:hAnsi="Times New Roman"/>
          <w:sz w:val="28"/>
          <w:szCs w:val="28"/>
        </w:rPr>
        <w:t xml:space="preserve"> Что вам запомнилось, и понравилось?</w:t>
      </w:r>
    </w:p>
    <w:p w:rsidR="00605C10" w:rsidRPr="00717CF5" w:rsidRDefault="00605C10" w:rsidP="00605C10">
      <w:pPr>
        <w:pStyle w:val="a5"/>
        <w:rPr>
          <w:rFonts w:ascii="Times New Roman" w:hAnsi="Times New Roman"/>
          <w:sz w:val="28"/>
          <w:szCs w:val="28"/>
        </w:rPr>
      </w:pPr>
      <w:r w:rsidRPr="00717CF5">
        <w:rPr>
          <w:rStyle w:val="a6"/>
          <w:rFonts w:ascii="Times New Roman" w:hAnsi="Times New Roman"/>
          <w:sz w:val="28"/>
          <w:szCs w:val="28"/>
        </w:rPr>
        <w:t xml:space="preserve"> Психогимнастика «Выйди к свету»</w:t>
      </w:r>
    </w:p>
    <w:p w:rsidR="00605C10" w:rsidRPr="00717CF5" w:rsidRDefault="00605C10" w:rsidP="00605C10">
      <w:pPr>
        <w:pStyle w:val="a5"/>
        <w:rPr>
          <w:rFonts w:ascii="Times New Roman" w:hAnsi="Times New Roman"/>
          <w:sz w:val="28"/>
          <w:szCs w:val="28"/>
        </w:rPr>
      </w:pPr>
      <w:r w:rsidRPr="00717CF5">
        <w:rPr>
          <w:rFonts w:ascii="Times New Roman" w:hAnsi="Times New Roman"/>
          <w:sz w:val="28"/>
          <w:szCs w:val="28"/>
        </w:rPr>
        <w:t>– А сейчас займите удобное положение, закройте глаза и представьте, что попали в тёмное, холодное подземелье. Тебе тяжело дышать, не хватает воздуха. В подземелье одиноко, неуютно. Тебе хочется скорее выйти отсюда. Ты идёшь по длинному тоннелю, которому не видно конца. И вдруг вдали мелькнул какой – то свет. Это луч солнца проник в подземелье. Ты быстро побежал к свету, раскидал камни, и вдруг яркое, лучистое солнце хлынуло на тебя своим светом. Тёплый ветер стал трепать твои волосы. Ты вдохнул свежий воздух, радостью наполнилась твоя грудь. И ты почувствовал себя свободным и счастливым.</w:t>
      </w:r>
    </w:p>
    <w:p w:rsidR="00DF12AA" w:rsidRPr="00717CF5" w:rsidRDefault="00605C10" w:rsidP="00605C10">
      <w:pPr>
        <w:pStyle w:val="a5"/>
        <w:jc w:val="left"/>
        <w:rPr>
          <w:rFonts w:ascii="Times New Roman" w:hAnsi="Times New Roman"/>
          <w:sz w:val="28"/>
          <w:szCs w:val="28"/>
        </w:rPr>
      </w:pPr>
      <w:r w:rsidRPr="00717CF5">
        <w:rPr>
          <w:rFonts w:ascii="Times New Roman" w:hAnsi="Times New Roman"/>
          <w:sz w:val="28"/>
          <w:szCs w:val="28"/>
        </w:rPr>
        <w:t xml:space="preserve">– Ребята, что вы чувствовали, когда представляли себя в тёмном подземелье? </w:t>
      </w:r>
      <w:r w:rsidRPr="00717CF5">
        <w:rPr>
          <w:rStyle w:val="a7"/>
          <w:rFonts w:ascii="Times New Roman" w:hAnsi="Times New Roman"/>
          <w:sz w:val="28"/>
          <w:szCs w:val="28"/>
        </w:rPr>
        <w:t>(Ответ детей: Было страшно, одиноко, тревожно.)</w:t>
      </w:r>
      <w:r w:rsidRPr="00717CF5">
        <w:rPr>
          <w:rFonts w:ascii="Times New Roman" w:hAnsi="Times New Roman"/>
          <w:sz w:val="28"/>
          <w:szCs w:val="28"/>
        </w:rPr>
        <w:br/>
        <w:t>– Такие чувства испытывает человек, когда совершает плохие поступки. На душе у него так же темно, неуютно, беспокойно.</w:t>
      </w:r>
      <w:r w:rsidRPr="00717CF5">
        <w:rPr>
          <w:rFonts w:ascii="Times New Roman" w:hAnsi="Times New Roman"/>
          <w:sz w:val="28"/>
          <w:szCs w:val="28"/>
        </w:rPr>
        <w:br/>
        <w:t>– А какие чувства испытали, когда представили, что вышли на свет?</w:t>
      </w:r>
      <w:r w:rsidRPr="00717CF5">
        <w:rPr>
          <w:rStyle w:val="a7"/>
          <w:rFonts w:ascii="Times New Roman" w:hAnsi="Times New Roman"/>
          <w:sz w:val="28"/>
          <w:szCs w:val="28"/>
        </w:rPr>
        <w:t xml:space="preserve"> (Ответ детей: Наступило облегчение, успокоение, радость.)</w:t>
      </w:r>
      <w:r w:rsidRPr="00717CF5">
        <w:rPr>
          <w:rFonts w:ascii="Times New Roman" w:hAnsi="Times New Roman"/>
          <w:sz w:val="28"/>
          <w:szCs w:val="28"/>
        </w:rPr>
        <w:br/>
        <w:t>– Такие чувства испытывает человек, когда живёт по мудрым законам жизни. На душе у него светло, спокойно, радостно.</w:t>
      </w:r>
    </w:p>
    <w:p w:rsidR="00DF12AA" w:rsidRPr="00717CF5" w:rsidRDefault="00DF12AA" w:rsidP="00DF12AA">
      <w:pPr>
        <w:rPr>
          <w:rFonts w:ascii="Times New Roman" w:hAnsi="Times New Roman" w:cs="Times New Roman"/>
          <w:sz w:val="28"/>
          <w:szCs w:val="28"/>
        </w:rPr>
      </w:pPr>
      <w:r w:rsidRPr="00717CF5">
        <w:rPr>
          <w:rFonts w:ascii="Times New Roman" w:hAnsi="Times New Roman" w:cs="Times New Roman"/>
          <w:sz w:val="28"/>
          <w:szCs w:val="28"/>
        </w:rPr>
        <w:t xml:space="preserve">– Вот и подходит к концу наше занятие. Мы сегодня поговорили о правах детей, о добре и зле, о хороших и плохих поступках, вспомнили правила общения. Я советую вам </w:t>
      </w:r>
      <w:r w:rsidRPr="00717CF5">
        <w:rPr>
          <w:rFonts w:ascii="Times New Roman" w:hAnsi="Times New Roman" w:cs="Times New Roman"/>
          <w:sz w:val="28"/>
          <w:szCs w:val="28"/>
        </w:rPr>
        <w:lastRenderedPageBreak/>
        <w:t>учиться контролировать своё поведение в общении с другими людьми, знать и соблюдать свои права и права другого человека. А так же помнить одно из главных правил: Плохо тому, кто добра не делает никому!</w:t>
      </w:r>
    </w:p>
    <w:p w:rsidR="00DF12AA" w:rsidRPr="00717CF5" w:rsidRDefault="00EF213D" w:rsidP="00DF12AA">
      <w:pPr>
        <w:rPr>
          <w:rFonts w:ascii="Times New Roman" w:hAnsi="Times New Roman" w:cs="Times New Roman"/>
          <w:sz w:val="28"/>
          <w:szCs w:val="28"/>
        </w:rPr>
      </w:pPr>
      <w:r w:rsidRPr="00717CF5">
        <w:rPr>
          <w:rFonts w:ascii="Times New Roman" w:hAnsi="Times New Roman" w:cs="Times New Roman"/>
          <w:sz w:val="28"/>
          <w:szCs w:val="28"/>
        </w:rPr>
        <w:t>Вы,</w:t>
      </w:r>
      <w:r w:rsidR="00DF12AA" w:rsidRPr="00717CF5">
        <w:rPr>
          <w:rFonts w:ascii="Times New Roman" w:hAnsi="Times New Roman" w:cs="Times New Roman"/>
          <w:sz w:val="28"/>
          <w:szCs w:val="28"/>
        </w:rPr>
        <w:t xml:space="preserve"> </w:t>
      </w:r>
      <w:r w:rsidR="00C7463F">
        <w:rPr>
          <w:rFonts w:ascii="Times New Roman" w:hAnsi="Times New Roman" w:cs="Times New Roman"/>
          <w:sz w:val="28"/>
          <w:szCs w:val="28"/>
        </w:rPr>
        <w:t xml:space="preserve">наверное  </w:t>
      </w:r>
      <w:r w:rsidRPr="00717CF5">
        <w:rPr>
          <w:rFonts w:ascii="Times New Roman" w:hAnsi="Times New Roman" w:cs="Times New Roman"/>
          <w:sz w:val="28"/>
          <w:szCs w:val="28"/>
        </w:rPr>
        <w:t>заметили,</w:t>
      </w:r>
      <w:r w:rsidR="00DF12AA" w:rsidRPr="00717CF5">
        <w:rPr>
          <w:rFonts w:ascii="Times New Roman" w:hAnsi="Times New Roman" w:cs="Times New Roman"/>
          <w:sz w:val="28"/>
          <w:szCs w:val="28"/>
        </w:rPr>
        <w:t xml:space="preserve"> что весь урок нам светило солнышко его лучи так и тянулись к каждому из вас, в них много тепла, света, справедливости, И сейчас мне хочется подарить каждому из вас маленькое </w:t>
      </w:r>
      <w:r w:rsidR="00717CF5" w:rsidRPr="00717CF5">
        <w:rPr>
          <w:rFonts w:ascii="Times New Roman" w:hAnsi="Times New Roman" w:cs="Times New Roman"/>
          <w:sz w:val="28"/>
          <w:szCs w:val="28"/>
        </w:rPr>
        <w:t>солнышко</w:t>
      </w:r>
      <w:r w:rsidR="00DF12AA" w:rsidRPr="00717CF5">
        <w:rPr>
          <w:rFonts w:ascii="Times New Roman" w:hAnsi="Times New Roman" w:cs="Times New Roman"/>
          <w:sz w:val="28"/>
          <w:szCs w:val="28"/>
        </w:rPr>
        <w:t xml:space="preserve">  такое же теплое, </w:t>
      </w:r>
      <w:r w:rsidR="00717CF5" w:rsidRPr="00717CF5">
        <w:rPr>
          <w:rFonts w:ascii="Times New Roman" w:hAnsi="Times New Roman" w:cs="Times New Roman"/>
          <w:sz w:val="28"/>
          <w:szCs w:val="28"/>
        </w:rPr>
        <w:t xml:space="preserve">ласковое, </w:t>
      </w:r>
      <w:r w:rsidR="00DF12AA" w:rsidRPr="00717CF5">
        <w:rPr>
          <w:rFonts w:ascii="Times New Roman" w:hAnsi="Times New Roman" w:cs="Times New Roman"/>
          <w:sz w:val="28"/>
          <w:szCs w:val="28"/>
        </w:rPr>
        <w:t xml:space="preserve"> чтобы светило оно вам, принося удачу и радость в жизни!</w:t>
      </w:r>
    </w:p>
    <w:p w:rsidR="00717CF5" w:rsidRPr="00717CF5" w:rsidRDefault="00717CF5" w:rsidP="00DF12AA">
      <w:pPr>
        <w:rPr>
          <w:rFonts w:ascii="Times New Roman" w:hAnsi="Times New Roman" w:cs="Times New Roman"/>
          <w:sz w:val="28"/>
          <w:szCs w:val="28"/>
        </w:rPr>
      </w:pPr>
      <w:r w:rsidRPr="00717CF5">
        <w:rPr>
          <w:rFonts w:ascii="Times New Roman" w:hAnsi="Times New Roman" w:cs="Times New Roman"/>
          <w:sz w:val="28"/>
          <w:szCs w:val="28"/>
        </w:rPr>
        <w:t>А  сейчас мы с вами споем вот эту песенку</w:t>
      </w:r>
      <w:r w:rsidR="00EF213D" w:rsidRPr="00717CF5">
        <w:rPr>
          <w:rFonts w:ascii="Times New Roman" w:hAnsi="Times New Roman" w:cs="Times New Roman"/>
          <w:sz w:val="28"/>
          <w:szCs w:val="28"/>
        </w:rPr>
        <w:t>,</w:t>
      </w:r>
      <w:r w:rsidRPr="00717CF5">
        <w:rPr>
          <w:rFonts w:ascii="Times New Roman" w:hAnsi="Times New Roman" w:cs="Times New Roman"/>
          <w:sz w:val="28"/>
          <w:szCs w:val="28"/>
        </w:rPr>
        <w:t xml:space="preserve"> музыка вам всем знакома, слова </w:t>
      </w:r>
      <w:r w:rsidR="00EF213D">
        <w:rPr>
          <w:rFonts w:ascii="Times New Roman" w:hAnsi="Times New Roman" w:cs="Times New Roman"/>
          <w:sz w:val="28"/>
          <w:szCs w:val="28"/>
        </w:rPr>
        <w:t>на слайдах поется она легко и задо</w:t>
      </w:r>
      <w:r w:rsidRPr="00717CF5">
        <w:rPr>
          <w:rFonts w:ascii="Times New Roman" w:hAnsi="Times New Roman" w:cs="Times New Roman"/>
          <w:sz w:val="28"/>
          <w:szCs w:val="28"/>
        </w:rPr>
        <w:t>рно!</w:t>
      </w:r>
    </w:p>
    <w:p w:rsidR="00717CF5" w:rsidRPr="00717CF5" w:rsidRDefault="00717CF5" w:rsidP="00DF12AA">
      <w:pPr>
        <w:rPr>
          <w:rFonts w:ascii="Times New Roman" w:hAnsi="Times New Roman" w:cs="Times New Roman"/>
          <w:sz w:val="28"/>
          <w:szCs w:val="28"/>
        </w:rPr>
      </w:pPr>
      <w:r w:rsidRPr="00717CF5">
        <w:rPr>
          <w:rFonts w:ascii="Times New Roman" w:hAnsi="Times New Roman" w:cs="Times New Roman"/>
          <w:sz w:val="28"/>
          <w:szCs w:val="28"/>
        </w:rPr>
        <w:t xml:space="preserve"> (поют песню)</w:t>
      </w:r>
    </w:p>
    <w:p w:rsidR="00DF12AA" w:rsidRDefault="00DF12AA" w:rsidP="00DF12AA">
      <w:pPr>
        <w:rPr>
          <w:rFonts w:ascii="Times New Roman" w:hAnsi="Times New Roman" w:cs="Times New Roman"/>
          <w:sz w:val="28"/>
          <w:szCs w:val="28"/>
        </w:rPr>
      </w:pPr>
      <w:r w:rsidRPr="00717CF5">
        <w:rPr>
          <w:rFonts w:ascii="Times New Roman" w:hAnsi="Times New Roman" w:cs="Times New Roman"/>
          <w:sz w:val="28"/>
          <w:szCs w:val="28"/>
        </w:rPr>
        <w:t>Спасибо всем за участие.</w:t>
      </w:r>
    </w:p>
    <w:p w:rsidR="00D2106A" w:rsidRDefault="00D2106A" w:rsidP="00DF12AA">
      <w:pPr>
        <w:rPr>
          <w:rFonts w:ascii="Times New Roman" w:hAnsi="Times New Roman" w:cs="Times New Roman"/>
          <w:sz w:val="28"/>
          <w:szCs w:val="28"/>
        </w:rPr>
      </w:pPr>
    </w:p>
    <w:p w:rsidR="00D2106A" w:rsidRDefault="00D2106A" w:rsidP="00DF12AA">
      <w:pPr>
        <w:rPr>
          <w:rFonts w:ascii="Times New Roman" w:hAnsi="Times New Roman" w:cs="Times New Roman"/>
          <w:sz w:val="28"/>
          <w:szCs w:val="28"/>
        </w:rPr>
      </w:pPr>
    </w:p>
    <w:p w:rsidR="00D2106A" w:rsidRDefault="00D2106A" w:rsidP="00DF12AA">
      <w:pPr>
        <w:rPr>
          <w:rFonts w:ascii="Times New Roman" w:hAnsi="Times New Roman" w:cs="Times New Roman"/>
          <w:sz w:val="28"/>
          <w:szCs w:val="28"/>
        </w:rPr>
      </w:pPr>
    </w:p>
    <w:p w:rsidR="00D2106A" w:rsidRDefault="00D2106A" w:rsidP="00DF12AA">
      <w:pPr>
        <w:rPr>
          <w:rFonts w:ascii="Times New Roman" w:hAnsi="Times New Roman" w:cs="Times New Roman"/>
          <w:sz w:val="28"/>
          <w:szCs w:val="28"/>
        </w:rPr>
      </w:pPr>
    </w:p>
    <w:p w:rsidR="00D2106A" w:rsidRDefault="00D2106A" w:rsidP="00DF12AA">
      <w:pPr>
        <w:rPr>
          <w:rFonts w:ascii="Times New Roman" w:hAnsi="Times New Roman" w:cs="Times New Roman"/>
          <w:sz w:val="28"/>
          <w:szCs w:val="28"/>
        </w:rPr>
      </w:pPr>
    </w:p>
    <w:p w:rsidR="00D2106A" w:rsidRDefault="00D2106A" w:rsidP="00DF12AA">
      <w:pPr>
        <w:rPr>
          <w:rFonts w:ascii="Times New Roman" w:hAnsi="Times New Roman" w:cs="Times New Roman"/>
          <w:sz w:val="28"/>
          <w:szCs w:val="28"/>
        </w:rPr>
      </w:pPr>
    </w:p>
    <w:p w:rsidR="00D2106A" w:rsidRDefault="00D2106A" w:rsidP="00DF12AA">
      <w:pPr>
        <w:rPr>
          <w:rFonts w:ascii="Times New Roman" w:hAnsi="Times New Roman" w:cs="Times New Roman"/>
          <w:sz w:val="28"/>
          <w:szCs w:val="28"/>
        </w:rPr>
      </w:pPr>
    </w:p>
    <w:p w:rsidR="00D2106A" w:rsidRDefault="00D2106A" w:rsidP="00DF12AA">
      <w:pPr>
        <w:rPr>
          <w:rFonts w:ascii="Times New Roman" w:hAnsi="Times New Roman" w:cs="Times New Roman"/>
          <w:sz w:val="28"/>
          <w:szCs w:val="28"/>
        </w:rPr>
      </w:pPr>
    </w:p>
    <w:p w:rsidR="00D2106A" w:rsidRDefault="00D2106A" w:rsidP="00DF12AA">
      <w:pPr>
        <w:rPr>
          <w:rFonts w:ascii="Times New Roman" w:hAnsi="Times New Roman" w:cs="Times New Roman"/>
          <w:sz w:val="28"/>
          <w:szCs w:val="28"/>
        </w:rPr>
      </w:pPr>
    </w:p>
    <w:p w:rsidR="00D2106A" w:rsidRDefault="00D2106A" w:rsidP="00DF12AA">
      <w:pPr>
        <w:rPr>
          <w:rFonts w:ascii="Times New Roman" w:hAnsi="Times New Roman" w:cs="Times New Roman"/>
          <w:sz w:val="28"/>
          <w:szCs w:val="28"/>
        </w:rPr>
      </w:pPr>
    </w:p>
    <w:p w:rsidR="00D2106A" w:rsidRDefault="00D2106A" w:rsidP="00DF12AA">
      <w:pPr>
        <w:rPr>
          <w:rFonts w:ascii="Times New Roman" w:hAnsi="Times New Roman" w:cs="Times New Roman"/>
          <w:sz w:val="28"/>
          <w:szCs w:val="28"/>
        </w:rPr>
      </w:pPr>
    </w:p>
    <w:p w:rsidR="00D2106A" w:rsidRDefault="00D2106A" w:rsidP="00DF12AA">
      <w:pPr>
        <w:rPr>
          <w:rFonts w:ascii="Times New Roman" w:hAnsi="Times New Roman" w:cs="Times New Roman"/>
          <w:sz w:val="28"/>
          <w:szCs w:val="28"/>
        </w:rPr>
      </w:pPr>
    </w:p>
    <w:p w:rsidR="00D2106A" w:rsidRDefault="00D2106A" w:rsidP="00DF12AA">
      <w:pPr>
        <w:rPr>
          <w:rFonts w:ascii="Times New Roman" w:hAnsi="Times New Roman" w:cs="Times New Roman"/>
          <w:sz w:val="28"/>
          <w:szCs w:val="28"/>
        </w:rPr>
      </w:pPr>
    </w:p>
    <w:p w:rsidR="00D2106A" w:rsidRDefault="00D2106A" w:rsidP="00DF12AA">
      <w:pPr>
        <w:rPr>
          <w:rFonts w:ascii="Times New Roman" w:hAnsi="Times New Roman" w:cs="Times New Roman"/>
          <w:sz w:val="28"/>
          <w:szCs w:val="28"/>
        </w:rPr>
      </w:pPr>
    </w:p>
    <w:p w:rsidR="00D2106A" w:rsidRPr="00717CF5" w:rsidRDefault="00D2106A" w:rsidP="00DF12AA">
      <w:pPr>
        <w:rPr>
          <w:rFonts w:ascii="Times New Roman" w:hAnsi="Times New Roman" w:cs="Times New Roman"/>
          <w:sz w:val="28"/>
          <w:szCs w:val="28"/>
        </w:rPr>
      </w:pPr>
    </w:p>
    <w:p w:rsidR="00DF12AA" w:rsidRDefault="00DF12AA" w:rsidP="00605C10">
      <w:pPr>
        <w:pStyle w:val="a5"/>
        <w:jc w:val="left"/>
        <w:rPr>
          <w:rFonts w:ascii="Arial" w:hAnsi="Arial" w:cs="Arial"/>
          <w:sz w:val="20"/>
          <w:szCs w:val="20"/>
        </w:rPr>
      </w:pPr>
    </w:p>
    <w:p w:rsidR="00605C10" w:rsidRDefault="00605C10" w:rsidP="00605C10">
      <w:pPr>
        <w:pStyle w:val="a5"/>
        <w:rPr>
          <w:rFonts w:ascii="Arial" w:hAnsi="Arial" w:cs="Arial"/>
          <w:sz w:val="20"/>
          <w:szCs w:val="20"/>
        </w:rPr>
      </w:pPr>
    </w:p>
    <w:p w:rsidR="00605C10" w:rsidRDefault="00605C10" w:rsidP="00605C10">
      <w:pPr>
        <w:pStyle w:val="a5"/>
        <w:rPr>
          <w:rFonts w:ascii="Arial" w:hAnsi="Arial" w:cs="Arial"/>
          <w:sz w:val="20"/>
          <w:szCs w:val="20"/>
        </w:rPr>
      </w:pPr>
    </w:p>
    <w:p w:rsidR="00605C10" w:rsidRDefault="00605C10" w:rsidP="00914EF9">
      <w:pPr>
        <w:shd w:val="clear" w:color="auto" w:fill="FFFFFF"/>
        <w:tabs>
          <w:tab w:val="left" w:pos="528"/>
        </w:tabs>
        <w:ind w:firstLine="480"/>
        <w:rPr>
          <w:rFonts w:ascii="Times New Roman" w:hAnsi="Times New Roman" w:cs="Times New Roman"/>
          <w:iCs/>
          <w:color w:val="000000"/>
          <w:spacing w:val="-5"/>
          <w:sz w:val="28"/>
          <w:szCs w:val="28"/>
        </w:rPr>
      </w:pPr>
    </w:p>
    <w:p w:rsidR="00914EF9" w:rsidRPr="0037634C" w:rsidRDefault="00717CF5" w:rsidP="00717CF5">
      <w:pPr>
        <w:shd w:val="clear" w:color="auto" w:fill="FFFFFF"/>
        <w:spacing w:line="360" w:lineRule="auto"/>
        <w:jc w:val="both"/>
      </w:pPr>
      <w:r>
        <w:rPr>
          <w:rFonts w:ascii="Times New Roman" w:hAnsi="Times New Roman" w:cs="Times New Roman"/>
          <w:b/>
          <w:color w:val="000000"/>
          <w:spacing w:val="-5"/>
          <w:sz w:val="28"/>
          <w:szCs w:val="28"/>
        </w:rPr>
        <w:t xml:space="preserve"> </w:t>
      </w:r>
    </w:p>
    <w:p w:rsidR="00914EF9" w:rsidRPr="0037634C" w:rsidRDefault="00914EF9"/>
    <w:p w:rsidR="00914EF9" w:rsidRPr="0037634C" w:rsidRDefault="00914EF9"/>
    <w:p w:rsidR="00914EF9" w:rsidRPr="0037634C" w:rsidRDefault="00914EF9"/>
    <w:p w:rsidR="00914EF9" w:rsidRPr="0037634C" w:rsidRDefault="00914EF9"/>
    <w:p w:rsidR="00914EF9" w:rsidRPr="0037634C" w:rsidRDefault="00914EF9"/>
    <w:p w:rsidR="00914EF9" w:rsidRPr="0037634C" w:rsidRDefault="00914EF9"/>
    <w:p w:rsidR="00914EF9" w:rsidRPr="0037634C" w:rsidRDefault="00914EF9"/>
    <w:p w:rsidR="00914EF9" w:rsidRPr="0037634C" w:rsidRDefault="00914EF9"/>
    <w:p w:rsidR="00914EF9" w:rsidRPr="0037634C" w:rsidRDefault="00914EF9"/>
    <w:p w:rsidR="00914EF9" w:rsidRPr="0037634C" w:rsidRDefault="00914EF9"/>
    <w:p w:rsidR="00914EF9" w:rsidRPr="0037634C" w:rsidRDefault="00914EF9"/>
    <w:p w:rsidR="00914EF9" w:rsidRPr="0037634C" w:rsidRDefault="00914EF9"/>
    <w:p w:rsidR="00914EF9" w:rsidRPr="0037634C" w:rsidRDefault="00914EF9"/>
    <w:p w:rsidR="00914EF9" w:rsidRPr="0037634C" w:rsidRDefault="00914EF9"/>
    <w:p w:rsidR="00914EF9" w:rsidRPr="0037634C" w:rsidRDefault="00914EF9"/>
    <w:p w:rsidR="00914EF9" w:rsidRPr="0037634C" w:rsidRDefault="00914EF9"/>
    <w:p w:rsidR="00914EF9" w:rsidRPr="0037634C" w:rsidRDefault="00914EF9"/>
    <w:p w:rsidR="00914EF9" w:rsidRDefault="00914EF9" w:rsidP="00914EF9">
      <w:pPr>
        <w:pStyle w:val="1"/>
        <w:jc w:val="center"/>
        <w:rPr>
          <w:sz w:val="28"/>
          <w:szCs w:val="28"/>
        </w:rPr>
      </w:pPr>
      <w:r>
        <w:lastRenderedPageBreak/>
        <w:t>Учебно-игровое занятие "На что имеем право"</w:t>
      </w:r>
    </w:p>
    <w:p w:rsidR="00914EF9" w:rsidRDefault="00535AE7" w:rsidP="00914EF9">
      <w:pPr>
        <w:pStyle w:val="a5"/>
        <w:jc w:val="right"/>
        <w:rPr>
          <w:rFonts w:ascii="Arial" w:hAnsi="Arial" w:cs="Arial"/>
          <w:sz w:val="20"/>
          <w:szCs w:val="20"/>
        </w:rPr>
      </w:pPr>
      <w:hyperlink r:id="rId24" w:history="1">
        <w:r w:rsidR="00914EF9">
          <w:rPr>
            <w:rStyle w:val="a4"/>
            <w:rFonts w:ascii="Arial" w:hAnsi="Arial" w:cs="Arial"/>
            <w:sz w:val="20"/>
            <w:szCs w:val="20"/>
          </w:rPr>
          <w:t>Рузметова Ирина Сергеевна</w:t>
        </w:r>
      </w:hyperlink>
      <w:r w:rsidR="00914EF9">
        <w:rPr>
          <w:rFonts w:ascii="Arial" w:hAnsi="Arial" w:cs="Arial"/>
          <w:sz w:val="20"/>
          <w:szCs w:val="20"/>
        </w:rPr>
        <w:t xml:space="preserve">, воспитатель </w:t>
      </w:r>
    </w:p>
    <w:p w:rsidR="00914EF9" w:rsidRDefault="00914EF9" w:rsidP="00914EF9">
      <w:pPr>
        <w:pStyle w:val="a5"/>
        <w:rPr>
          <w:rFonts w:ascii="Arial" w:hAnsi="Arial" w:cs="Arial"/>
          <w:sz w:val="20"/>
          <w:szCs w:val="20"/>
        </w:rPr>
      </w:pPr>
      <w:r>
        <w:rPr>
          <w:rStyle w:val="a6"/>
          <w:rFonts w:ascii="Arial" w:hAnsi="Arial" w:cs="Arial"/>
          <w:sz w:val="20"/>
          <w:szCs w:val="20"/>
        </w:rPr>
        <w:t>Статья отнесена к разделу:</w:t>
      </w:r>
      <w:r>
        <w:rPr>
          <w:rFonts w:ascii="Arial" w:hAnsi="Arial" w:cs="Arial"/>
          <w:sz w:val="20"/>
          <w:szCs w:val="20"/>
        </w:rPr>
        <w:t xml:space="preserve"> </w:t>
      </w:r>
      <w:hyperlink r:id="rId25" w:history="1">
        <w:r>
          <w:rPr>
            <w:rStyle w:val="a4"/>
            <w:rFonts w:ascii="Arial" w:hAnsi="Arial" w:cs="Arial"/>
            <w:sz w:val="20"/>
            <w:szCs w:val="20"/>
          </w:rPr>
          <w:t>Классное руководство</w:t>
        </w:r>
      </w:hyperlink>
      <w:r>
        <w:rPr>
          <w:rFonts w:ascii="Arial" w:hAnsi="Arial" w:cs="Arial"/>
          <w:sz w:val="20"/>
          <w:szCs w:val="20"/>
        </w:rPr>
        <w:t xml:space="preserve"> </w:t>
      </w:r>
    </w:p>
    <w:p w:rsidR="00914EF9" w:rsidRDefault="00535AE7" w:rsidP="00914EF9">
      <w:pPr>
        <w:jc w:val="center"/>
      </w:pPr>
      <w:r>
        <w:pict>
          <v:rect id="_x0000_i1025" style="width:538.6pt;height:1.5pt" o:hralign="center" o:hrstd="t" o:hr="t" fillcolor="#aca899" stroked="f"/>
        </w:pict>
      </w:r>
    </w:p>
    <w:p w:rsidR="00914EF9" w:rsidRDefault="00914EF9" w:rsidP="00914EF9">
      <w:r>
        <w:rPr>
          <w:rStyle w:val="a6"/>
        </w:rPr>
        <w:t>Объявление</w:t>
      </w:r>
      <w:r>
        <w:t xml:space="preserve"> </w:t>
      </w:r>
    </w:p>
    <w:p w:rsidR="00914EF9" w:rsidRDefault="00914EF9" w:rsidP="00914EF9">
      <w:pPr>
        <w:pStyle w:val="a5"/>
        <w:rPr>
          <w:rFonts w:ascii="Arial" w:hAnsi="Arial" w:cs="Arial"/>
          <w:sz w:val="20"/>
          <w:szCs w:val="20"/>
        </w:rPr>
      </w:pPr>
      <w:r>
        <w:rPr>
          <w:rFonts w:ascii="Arial" w:hAnsi="Arial" w:cs="Arial"/>
          <w:sz w:val="20"/>
          <w:szCs w:val="20"/>
        </w:rPr>
        <w:t xml:space="preserve">С 26 марта по 23 апреля 2008 года состоялся Первый интернет-марафон учебных предметов для учителей всей страны. </w:t>
      </w:r>
    </w:p>
    <w:p w:rsidR="00914EF9" w:rsidRDefault="00914EF9" w:rsidP="00914EF9">
      <w:pPr>
        <w:pStyle w:val="a5"/>
        <w:rPr>
          <w:rFonts w:ascii="Arial" w:hAnsi="Arial" w:cs="Arial"/>
          <w:sz w:val="20"/>
          <w:szCs w:val="20"/>
        </w:rPr>
      </w:pPr>
      <w:r>
        <w:rPr>
          <w:rStyle w:val="a6"/>
          <w:rFonts w:ascii="Arial" w:hAnsi="Arial" w:cs="Arial"/>
          <w:sz w:val="20"/>
          <w:szCs w:val="20"/>
        </w:rPr>
        <w:t>Цель:</w:t>
      </w:r>
      <w:r>
        <w:rPr>
          <w:rFonts w:ascii="Arial" w:hAnsi="Arial" w:cs="Arial"/>
          <w:sz w:val="20"/>
          <w:szCs w:val="20"/>
        </w:rPr>
        <w:t xml:space="preserve"> дать детям первоначальные правовые знания, представления о правах ребёнка; объяснить, что означает понятие «право», где отражены права; формировать представления о правах и обязанностях школьника; дать детям возможность почувствовать себя ответственными гражданами своей страны; побуждать детей более широко использовать в игре знания об окружающей жизни; учить находить коллективный ответ путём обсуждения.</w:t>
      </w:r>
    </w:p>
    <w:p w:rsidR="00914EF9" w:rsidRDefault="00914EF9" w:rsidP="00914EF9">
      <w:pPr>
        <w:pStyle w:val="a5"/>
        <w:rPr>
          <w:rFonts w:ascii="Arial" w:hAnsi="Arial" w:cs="Arial"/>
          <w:sz w:val="20"/>
          <w:szCs w:val="20"/>
        </w:rPr>
      </w:pPr>
      <w:r>
        <w:rPr>
          <w:rStyle w:val="a6"/>
          <w:rFonts w:ascii="Arial" w:hAnsi="Arial" w:cs="Arial"/>
          <w:sz w:val="20"/>
          <w:szCs w:val="20"/>
        </w:rPr>
        <w:t>Форма проведения:</w:t>
      </w:r>
      <w:r>
        <w:rPr>
          <w:rFonts w:ascii="Arial" w:hAnsi="Arial" w:cs="Arial"/>
          <w:sz w:val="20"/>
          <w:szCs w:val="20"/>
        </w:rPr>
        <w:t xml:space="preserve"> учебно-игровое занятие.</w:t>
      </w:r>
    </w:p>
    <w:p w:rsidR="00914EF9" w:rsidRDefault="00914EF9" w:rsidP="00914EF9">
      <w:pPr>
        <w:pStyle w:val="a5"/>
        <w:rPr>
          <w:rFonts w:ascii="Arial" w:hAnsi="Arial" w:cs="Arial"/>
          <w:sz w:val="20"/>
          <w:szCs w:val="20"/>
        </w:rPr>
      </w:pPr>
      <w:r>
        <w:rPr>
          <w:rStyle w:val="a6"/>
          <w:rFonts w:ascii="Arial" w:hAnsi="Arial" w:cs="Arial"/>
          <w:sz w:val="20"/>
          <w:szCs w:val="20"/>
        </w:rPr>
        <w:t>Оборудование:</w:t>
      </w:r>
      <w:r>
        <w:rPr>
          <w:rFonts w:ascii="Arial" w:hAnsi="Arial" w:cs="Arial"/>
          <w:sz w:val="20"/>
          <w:szCs w:val="20"/>
        </w:rPr>
        <w:t xml:space="preserve"> плакат, знаки к игре, карточки для викторины, пиктограммы «добро» и «зло», таблички – характеристики доброго и злого человека, изображение дуба, листья дуба с правилами общения, «Декларация прав ребенка».</w:t>
      </w:r>
    </w:p>
    <w:p w:rsidR="00914EF9" w:rsidRDefault="00914EF9" w:rsidP="00914EF9">
      <w:pPr>
        <w:pStyle w:val="a5"/>
        <w:jc w:val="center"/>
        <w:rPr>
          <w:rFonts w:ascii="Arial" w:hAnsi="Arial" w:cs="Arial"/>
          <w:sz w:val="20"/>
          <w:szCs w:val="20"/>
        </w:rPr>
      </w:pPr>
      <w:r>
        <w:rPr>
          <w:rFonts w:ascii="Arial" w:hAnsi="Arial" w:cs="Arial"/>
          <w:sz w:val="20"/>
          <w:szCs w:val="20"/>
        </w:rPr>
        <w:t>ХОД ЗАНЯТИЯ</w:t>
      </w:r>
    </w:p>
    <w:p w:rsidR="00914EF9" w:rsidRDefault="00914EF9" w:rsidP="00914EF9">
      <w:pPr>
        <w:pStyle w:val="a5"/>
        <w:rPr>
          <w:rFonts w:ascii="Arial" w:hAnsi="Arial" w:cs="Arial"/>
          <w:sz w:val="20"/>
          <w:szCs w:val="20"/>
        </w:rPr>
      </w:pPr>
      <w:r>
        <w:rPr>
          <w:rStyle w:val="a6"/>
          <w:rFonts w:ascii="Arial" w:hAnsi="Arial" w:cs="Arial"/>
          <w:sz w:val="20"/>
          <w:szCs w:val="20"/>
        </w:rPr>
        <w:t>1. Оргмомент</w:t>
      </w:r>
    </w:p>
    <w:p w:rsidR="00914EF9" w:rsidRDefault="00914EF9" w:rsidP="00914EF9">
      <w:pPr>
        <w:pStyle w:val="a5"/>
        <w:rPr>
          <w:rFonts w:ascii="Arial" w:hAnsi="Arial" w:cs="Arial"/>
          <w:sz w:val="20"/>
          <w:szCs w:val="20"/>
        </w:rPr>
      </w:pPr>
      <w:r>
        <w:rPr>
          <w:rStyle w:val="a6"/>
          <w:rFonts w:ascii="Arial" w:hAnsi="Arial" w:cs="Arial"/>
          <w:sz w:val="20"/>
          <w:szCs w:val="20"/>
        </w:rPr>
        <w:t>2. Сообщение воспитателем темы и цели занятия</w:t>
      </w:r>
    </w:p>
    <w:p w:rsidR="00914EF9" w:rsidRDefault="00914EF9" w:rsidP="00914EF9">
      <w:pPr>
        <w:pStyle w:val="a5"/>
        <w:jc w:val="left"/>
        <w:rPr>
          <w:rFonts w:ascii="Arial" w:hAnsi="Arial" w:cs="Arial"/>
          <w:sz w:val="20"/>
          <w:szCs w:val="20"/>
        </w:rPr>
      </w:pPr>
      <w:r>
        <w:rPr>
          <w:rFonts w:ascii="Arial" w:hAnsi="Arial" w:cs="Arial"/>
          <w:sz w:val="20"/>
          <w:szCs w:val="20"/>
        </w:rPr>
        <w:t>– Ребята, сегодня на занятии мы будем говорить о ваших правах и обязанностях, о правилах общения людей.</w:t>
      </w:r>
      <w:r>
        <w:rPr>
          <w:rFonts w:ascii="Arial" w:hAnsi="Arial" w:cs="Arial"/>
          <w:sz w:val="20"/>
          <w:szCs w:val="20"/>
        </w:rPr>
        <w:br/>
        <w:t>– Давным-давно тысячи лет назад на земле появились первые люди. Одновременно с ними возникли и главные вопросы: Что люди могут делать и чего не могут? На что они имеют право и на что не имеют? А что же такое право?</w:t>
      </w:r>
    </w:p>
    <w:p w:rsidR="00914EF9" w:rsidRDefault="00914EF9" w:rsidP="00914EF9">
      <w:pPr>
        <w:pStyle w:val="a5"/>
        <w:rPr>
          <w:rFonts w:ascii="Arial" w:hAnsi="Arial" w:cs="Arial"/>
          <w:sz w:val="20"/>
          <w:szCs w:val="20"/>
        </w:rPr>
      </w:pPr>
      <w:r>
        <w:rPr>
          <w:rStyle w:val="a7"/>
          <w:rFonts w:ascii="Arial" w:hAnsi="Arial" w:cs="Arial"/>
          <w:sz w:val="20"/>
          <w:szCs w:val="20"/>
        </w:rPr>
        <w:t>Воспитатель вывешивает на доску табличку.</w:t>
      </w:r>
    </w:p>
    <w:tbl>
      <w:tblPr>
        <w:tblW w:w="0" w:type="auto"/>
        <w:jc w:val="center"/>
        <w:tblCellSpacing w:w="15" w:type="dxa"/>
        <w:tblBorders>
          <w:top w:val="outset" w:sz="6" w:space="0" w:color="000000"/>
          <w:left w:val="outset" w:sz="6" w:space="0" w:color="000000"/>
          <w:bottom w:val="outset" w:sz="6" w:space="0" w:color="000000"/>
          <w:right w:val="outset" w:sz="6" w:space="0" w:color="000000"/>
        </w:tblBorders>
        <w:tblCellMar>
          <w:top w:w="150" w:type="dxa"/>
          <w:left w:w="150" w:type="dxa"/>
          <w:bottom w:w="150" w:type="dxa"/>
          <w:right w:w="150" w:type="dxa"/>
        </w:tblCellMar>
        <w:tblLook w:val="04A0"/>
      </w:tblPr>
      <w:tblGrid>
        <w:gridCol w:w="9311"/>
      </w:tblGrid>
      <w:tr w:rsidR="00914EF9" w:rsidTr="00914EF9">
        <w:trPr>
          <w:tblCellSpacing w:w="15" w:type="dxa"/>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914EF9" w:rsidRDefault="00914EF9">
            <w:r>
              <w:rPr>
                <w:rStyle w:val="a6"/>
              </w:rPr>
              <w:t xml:space="preserve">Право </w:t>
            </w:r>
            <w:r>
              <w:t xml:space="preserve">– это правила, по которым живут люди. Они определяют отношения людей в обществе. </w:t>
            </w:r>
          </w:p>
        </w:tc>
      </w:tr>
    </w:tbl>
    <w:p w:rsidR="00914EF9" w:rsidRDefault="00914EF9" w:rsidP="00914EF9">
      <w:pPr>
        <w:pStyle w:val="a5"/>
        <w:jc w:val="left"/>
        <w:rPr>
          <w:rFonts w:ascii="Arial" w:hAnsi="Arial" w:cs="Arial"/>
          <w:sz w:val="20"/>
          <w:szCs w:val="20"/>
        </w:rPr>
      </w:pPr>
      <w:r>
        <w:rPr>
          <w:rStyle w:val="a6"/>
          <w:rFonts w:ascii="Arial" w:hAnsi="Arial" w:cs="Arial"/>
          <w:sz w:val="20"/>
          <w:szCs w:val="20"/>
        </w:rPr>
        <w:t>–</w:t>
      </w:r>
      <w:r>
        <w:rPr>
          <w:rFonts w:ascii="Arial" w:hAnsi="Arial" w:cs="Arial"/>
          <w:sz w:val="20"/>
          <w:szCs w:val="20"/>
        </w:rPr>
        <w:t xml:space="preserve"> В беседах между собой, путём переговоров людям удалось решить</w:t>
      </w:r>
      <w:r>
        <w:rPr>
          <w:rFonts w:ascii="Arial" w:hAnsi="Arial" w:cs="Arial"/>
          <w:sz w:val="20"/>
          <w:szCs w:val="20"/>
        </w:rPr>
        <w:br/>
        <w:t xml:space="preserve">эти вопросы, и на свет появилась Всеобщая Декларация прав человека. Взрослые люди имеют много различных прав. Есть ли права у детей? </w:t>
      </w:r>
      <w:r>
        <w:rPr>
          <w:rStyle w:val="a7"/>
          <w:rFonts w:ascii="Arial" w:hAnsi="Arial" w:cs="Arial"/>
          <w:sz w:val="20"/>
          <w:szCs w:val="20"/>
        </w:rPr>
        <w:t>(Ответ детей: Да, есть.)</w:t>
      </w:r>
      <w:r>
        <w:rPr>
          <w:rFonts w:ascii="Arial" w:hAnsi="Arial" w:cs="Arial"/>
          <w:sz w:val="20"/>
          <w:szCs w:val="20"/>
        </w:rPr>
        <w:br/>
        <w:t xml:space="preserve">– Какие права детей вы знаете? </w:t>
      </w:r>
      <w:r>
        <w:rPr>
          <w:rStyle w:val="a7"/>
          <w:rFonts w:ascii="Arial" w:hAnsi="Arial" w:cs="Arial"/>
          <w:sz w:val="20"/>
          <w:szCs w:val="20"/>
        </w:rPr>
        <w:t>(Ответ детей: право на жизнь, учёбу, отдых.)</w:t>
      </w:r>
      <w:r>
        <w:rPr>
          <w:rFonts w:ascii="Arial" w:hAnsi="Arial" w:cs="Arial"/>
          <w:sz w:val="20"/>
          <w:szCs w:val="20"/>
        </w:rPr>
        <w:br/>
        <w:t xml:space="preserve">– Все права детей записаны в Декларации прав ребёнка. </w:t>
      </w:r>
      <w:r>
        <w:rPr>
          <w:rStyle w:val="a7"/>
          <w:rFonts w:ascii="Arial" w:hAnsi="Arial" w:cs="Arial"/>
          <w:sz w:val="20"/>
          <w:szCs w:val="20"/>
        </w:rPr>
        <w:t>(Воспитатель демонстрирует детям книгу).</w:t>
      </w:r>
      <w:r>
        <w:rPr>
          <w:rFonts w:ascii="Arial" w:hAnsi="Arial" w:cs="Arial"/>
          <w:sz w:val="20"/>
          <w:szCs w:val="20"/>
        </w:rPr>
        <w:t xml:space="preserve"> Для того чтобы вам было легче запомнить права, их изобразили на знаках – разрешающих или запрещающих. Предлагаю вам сыграть в игру «Разрешается – запрещается».</w:t>
      </w:r>
    </w:p>
    <w:p w:rsidR="00914EF9" w:rsidRDefault="00914EF9" w:rsidP="00914EF9">
      <w:pPr>
        <w:pStyle w:val="a5"/>
        <w:rPr>
          <w:rFonts w:ascii="Arial" w:hAnsi="Arial" w:cs="Arial"/>
          <w:sz w:val="20"/>
          <w:szCs w:val="20"/>
        </w:rPr>
      </w:pPr>
      <w:r>
        <w:rPr>
          <w:rStyle w:val="a6"/>
          <w:rFonts w:ascii="Arial" w:hAnsi="Arial" w:cs="Arial"/>
          <w:sz w:val="20"/>
          <w:szCs w:val="20"/>
        </w:rPr>
        <w:t>3. Дидактическая игра «Разрешается – запрещается»</w:t>
      </w:r>
    </w:p>
    <w:p w:rsidR="00914EF9" w:rsidRDefault="00914EF9" w:rsidP="00914EF9">
      <w:pPr>
        <w:pStyle w:val="a5"/>
        <w:rPr>
          <w:rFonts w:ascii="Arial" w:hAnsi="Arial" w:cs="Arial"/>
          <w:sz w:val="20"/>
          <w:szCs w:val="20"/>
        </w:rPr>
      </w:pPr>
      <w:r>
        <w:rPr>
          <w:rStyle w:val="a6"/>
          <w:rFonts w:ascii="Arial" w:hAnsi="Arial" w:cs="Arial"/>
          <w:sz w:val="20"/>
          <w:szCs w:val="20"/>
        </w:rPr>
        <w:t>–</w:t>
      </w:r>
      <w:r>
        <w:rPr>
          <w:rFonts w:ascii="Arial" w:hAnsi="Arial" w:cs="Arial"/>
          <w:sz w:val="20"/>
          <w:szCs w:val="20"/>
        </w:rPr>
        <w:t xml:space="preserve"> Я буду говорить о каком-то праве, а вы – находить соответствующий ему знак и отвечать: «Разрешается или запрещается».</w:t>
      </w:r>
    </w:p>
    <w:tbl>
      <w:tblPr>
        <w:tblW w:w="0" w:type="auto"/>
        <w:jc w:val="center"/>
        <w:tblCellSpacing w:w="0" w:type="dxa"/>
        <w:tblCellMar>
          <w:top w:w="75" w:type="dxa"/>
          <w:left w:w="75" w:type="dxa"/>
          <w:bottom w:w="75" w:type="dxa"/>
          <w:right w:w="75" w:type="dxa"/>
        </w:tblCellMar>
        <w:tblLook w:val="04A0"/>
      </w:tblPr>
      <w:tblGrid>
        <w:gridCol w:w="2580"/>
        <w:gridCol w:w="2900"/>
      </w:tblGrid>
      <w:tr w:rsidR="00914EF9" w:rsidTr="00914EF9">
        <w:trPr>
          <w:tblCellSpacing w:w="0" w:type="dxa"/>
          <w:jc w:val="center"/>
        </w:trPr>
        <w:tc>
          <w:tcPr>
            <w:tcW w:w="0" w:type="auto"/>
            <w:vAlign w:val="center"/>
            <w:hideMark/>
          </w:tcPr>
          <w:p w:rsidR="00914EF9" w:rsidRDefault="00914EF9">
            <w:r>
              <w:rPr>
                <w:rFonts w:ascii="Times New Roman" w:hAnsi="Times New Roman" w:cs="Times New Roman"/>
                <w:noProof/>
                <w:sz w:val="24"/>
                <w:szCs w:val="24"/>
              </w:rPr>
              <w:lastRenderedPageBreak/>
              <w:drawing>
                <wp:anchor distT="0" distB="0" distL="0" distR="0" simplePos="0" relativeHeight="251677696" behindDoc="0" locked="0" layoutInCell="1" allowOverlap="0">
                  <wp:simplePos x="0" y="0"/>
                  <wp:positionH relativeFrom="column">
                    <wp:posOffset>-2367280</wp:posOffset>
                  </wp:positionH>
                  <wp:positionV relativeFrom="line">
                    <wp:posOffset>-1237615</wp:posOffset>
                  </wp:positionV>
                  <wp:extent cx="1428750" cy="1428750"/>
                  <wp:effectExtent l="19050" t="0" r="0" b="0"/>
                  <wp:wrapSquare wrapText="bothSides"/>
                  <wp:docPr id="26" name="Рисунок 18"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1"/>
                          <pic:cNvPicPr>
                            <a:picLocks noChangeAspect="1" noChangeArrowheads="1"/>
                          </pic:cNvPicPr>
                        </pic:nvPicPr>
                        <pic:blipFill>
                          <a:blip r:embed="rId26" cstate="print"/>
                          <a:srcRect/>
                          <a:stretch>
                            <a:fillRect/>
                          </a:stretch>
                        </pic:blipFill>
                        <pic:spPr bwMode="auto">
                          <a:xfrm>
                            <a:off x="0" y="0"/>
                            <a:ext cx="1428750" cy="1428750"/>
                          </a:xfrm>
                          <a:prstGeom prst="rect">
                            <a:avLst/>
                          </a:prstGeom>
                          <a:noFill/>
                        </pic:spPr>
                      </pic:pic>
                    </a:graphicData>
                  </a:graphic>
                </wp:anchor>
              </w:drawing>
            </w:r>
          </w:p>
        </w:tc>
        <w:tc>
          <w:tcPr>
            <w:tcW w:w="0" w:type="auto"/>
            <w:vAlign w:val="center"/>
            <w:hideMark/>
          </w:tcPr>
          <w:p w:rsidR="00914EF9" w:rsidRDefault="00914EF9">
            <w:r>
              <w:t>Посмотри на этот знак:</w:t>
            </w:r>
            <w:r>
              <w:br/>
              <w:t>Человек поднял флаг.</w:t>
            </w:r>
            <w:r>
              <w:br/>
              <w:t>Слушать мнение ребенка</w:t>
            </w:r>
            <w:r>
              <w:br/>
              <w:t>Разрешается.</w:t>
            </w:r>
          </w:p>
        </w:tc>
      </w:tr>
      <w:tr w:rsidR="00914EF9" w:rsidTr="00914EF9">
        <w:trPr>
          <w:tblCellSpacing w:w="0" w:type="dxa"/>
          <w:jc w:val="center"/>
        </w:trPr>
        <w:tc>
          <w:tcPr>
            <w:tcW w:w="0" w:type="auto"/>
            <w:vAlign w:val="center"/>
            <w:hideMark/>
          </w:tcPr>
          <w:p w:rsidR="00914EF9" w:rsidRDefault="00914EF9">
            <w:pPr>
              <w:pStyle w:val="a5"/>
              <w:jc w:val="center"/>
              <w:rPr>
                <w:rFonts w:ascii="Arial" w:hAnsi="Arial" w:cs="Arial"/>
                <w:sz w:val="20"/>
                <w:szCs w:val="20"/>
              </w:rPr>
            </w:pPr>
            <w:r>
              <w:rPr>
                <w:rFonts w:ascii="Arial" w:hAnsi="Arial" w:cs="Arial"/>
                <w:noProof/>
                <w:sz w:val="20"/>
                <w:szCs w:val="20"/>
              </w:rPr>
              <w:drawing>
                <wp:inline distT="0" distB="0" distL="0" distR="0">
                  <wp:extent cx="1524000" cy="1428750"/>
                  <wp:effectExtent l="19050" t="0" r="0" b="0"/>
                  <wp:docPr id="25" name="Рисунок 2" descr="http://files.1september.ru/festival/articles/50102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1september.ru/festival/articles/501029/img2.jpg"/>
                          <pic:cNvPicPr>
                            <a:picLocks noChangeAspect="1" noChangeArrowheads="1"/>
                          </pic:cNvPicPr>
                        </pic:nvPicPr>
                        <pic:blipFill>
                          <a:blip r:embed="rId27" r:link="rId28" cstate="print"/>
                          <a:srcRect/>
                          <a:stretch>
                            <a:fillRect/>
                          </a:stretch>
                        </pic:blipFill>
                        <pic:spPr bwMode="auto">
                          <a:xfrm>
                            <a:off x="0" y="0"/>
                            <a:ext cx="1524000" cy="1428750"/>
                          </a:xfrm>
                          <a:prstGeom prst="rect">
                            <a:avLst/>
                          </a:prstGeom>
                          <a:noFill/>
                          <a:ln w="9525">
                            <a:noFill/>
                            <a:miter lim="800000"/>
                            <a:headEnd/>
                            <a:tailEnd/>
                          </a:ln>
                        </pic:spPr>
                      </pic:pic>
                    </a:graphicData>
                  </a:graphic>
                </wp:inline>
              </w:drawing>
            </w:r>
          </w:p>
        </w:tc>
        <w:tc>
          <w:tcPr>
            <w:tcW w:w="0" w:type="auto"/>
            <w:vAlign w:val="center"/>
            <w:hideMark/>
          </w:tcPr>
          <w:p w:rsidR="00914EF9" w:rsidRDefault="00914EF9">
            <w:r>
              <w:t>Вот в углу стоит мальчонка,</w:t>
            </w:r>
            <w:r>
              <w:br/>
              <w:t>Плачет, надрывается.</w:t>
            </w:r>
            <w:r>
              <w:br/>
              <w:t>Бить, наказывать ребенка</w:t>
            </w:r>
            <w:r>
              <w:br/>
              <w:t>Строго запрещается.</w:t>
            </w:r>
          </w:p>
        </w:tc>
      </w:tr>
      <w:tr w:rsidR="00914EF9" w:rsidTr="00914EF9">
        <w:trPr>
          <w:tblCellSpacing w:w="0" w:type="dxa"/>
          <w:jc w:val="center"/>
        </w:trPr>
        <w:tc>
          <w:tcPr>
            <w:tcW w:w="0" w:type="auto"/>
            <w:vAlign w:val="center"/>
            <w:hideMark/>
          </w:tcPr>
          <w:p w:rsidR="00914EF9" w:rsidRDefault="00914EF9">
            <w:pPr>
              <w:pStyle w:val="a5"/>
              <w:jc w:val="center"/>
              <w:rPr>
                <w:rFonts w:ascii="Arial" w:hAnsi="Arial" w:cs="Arial"/>
                <w:sz w:val="20"/>
                <w:szCs w:val="20"/>
              </w:rPr>
            </w:pPr>
            <w:r>
              <w:rPr>
                <w:rFonts w:ascii="Arial" w:hAnsi="Arial" w:cs="Arial"/>
                <w:noProof/>
                <w:sz w:val="20"/>
                <w:szCs w:val="20"/>
              </w:rPr>
              <w:drawing>
                <wp:inline distT="0" distB="0" distL="0" distR="0">
                  <wp:extent cx="1428750" cy="1428750"/>
                  <wp:effectExtent l="19050" t="0" r="0" b="0"/>
                  <wp:docPr id="24" name="Рисунок 3" descr="http://files.1september.ru/festival/articles/501029/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1september.ru/festival/articles/501029/img3.jpg"/>
                          <pic:cNvPicPr>
                            <a:picLocks noChangeAspect="1" noChangeArrowheads="1"/>
                          </pic:cNvPicPr>
                        </pic:nvPicPr>
                        <pic:blipFill>
                          <a:blip r:embed="rId29" r:link="rId3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0" w:type="auto"/>
            <w:vAlign w:val="center"/>
            <w:hideMark/>
          </w:tcPr>
          <w:p w:rsidR="00914EF9" w:rsidRDefault="00914EF9">
            <w:r>
              <w:t>С мамой дети должны жить,</w:t>
            </w:r>
            <w:r>
              <w:br/>
              <w:t>Ей цветы всегда дарить –</w:t>
            </w:r>
            <w:r>
              <w:br/>
              <w:t>Это разрешается.</w:t>
            </w:r>
          </w:p>
        </w:tc>
      </w:tr>
      <w:tr w:rsidR="00914EF9" w:rsidTr="00914EF9">
        <w:trPr>
          <w:tblCellSpacing w:w="0" w:type="dxa"/>
          <w:jc w:val="center"/>
        </w:trPr>
        <w:tc>
          <w:tcPr>
            <w:tcW w:w="0" w:type="auto"/>
            <w:vAlign w:val="center"/>
            <w:hideMark/>
          </w:tcPr>
          <w:p w:rsidR="00914EF9" w:rsidRDefault="00914EF9">
            <w:pPr>
              <w:pStyle w:val="a5"/>
              <w:jc w:val="center"/>
              <w:rPr>
                <w:rFonts w:ascii="Arial" w:hAnsi="Arial" w:cs="Arial"/>
                <w:sz w:val="20"/>
                <w:szCs w:val="20"/>
              </w:rPr>
            </w:pPr>
            <w:r>
              <w:rPr>
                <w:rFonts w:ascii="Arial" w:hAnsi="Arial" w:cs="Arial"/>
                <w:noProof/>
                <w:sz w:val="20"/>
                <w:szCs w:val="20"/>
              </w:rPr>
              <w:drawing>
                <wp:inline distT="0" distB="0" distL="0" distR="0">
                  <wp:extent cx="1428750" cy="1428750"/>
                  <wp:effectExtent l="19050" t="0" r="0" b="0"/>
                  <wp:docPr id="23" name="Рисунок 4" descr="http://files.1september.ru/festival/articles/501029/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1september.ru/festival/articles/501029/img4.jpg"/>
                          <pic:cNvPicPr>
                            <a:picLocks noChangeAspect="1" noChangeArrowheads="1"/>
                          </pic:cNvPicPr>
                        </pic:nvPicPr>
                        <pic:blipFill>
                          <a:blip r:embed="rId31" r:link="rId3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0" w:type="auto"/>
            <w:vAlign w:val="center"/>
            <w:hideMark/>
          </w:tcPr>
          <w:p w:rsidR="00914EF9" w:rsidRDefault="00914EF9">
            <w:r>
              <w:t>Эта грань обозначает:</w:t>
            </w:r>
            <w:r>
              <w:br/>
              <w:t>Мать с ребенком разлучают.</w:t>
            </w:r>
            <w:r>
              <w:br/>
              <w:t>Это запрещается.</w:t>
            </w:r>
          </w:p>
        </w:tc>
      </w:tr>
      <w:tr w:rsidR="00914EF9" w:rsidTr="00914EF9">
        <w:trPr>
          <w:tblCellSpacing w:w="0" w:type="dxa"/>
          <w:jc w:val="center"/>
        </w:trPr>
        <w:tc>
          <w:tcPr>
            <w:tcW w:w="0" w:type="auto"/>
            <w:vAlign w:val="center"/>
            <w:hideMark/>
          </w:tcPr>
          <w:p w:rsidR="00914EF9" w:rsidRDefault="00914EF9">
            <w:pPr>
              <w:pStyle w:val="a5"/>
              <w:jc w:val="center"/>
              <w:rPr>
                <w:rFonts w:ascii="Arial" w:hAnsi="Arial" w:cs="Arial"/>
                <w:sz w:val="20"/>
                <w:szCs w:val="20"/>
              </w:rPr>
            </w:pPr>
            <w:r>
              <w:rPr>
                <w:rFonts w:ascii="Arial" w:hAnsi="Arial" w:cs="Arial"/>
                <w:noProof/>
                <w:sz w:val="20"/>
                <w:szCs w:val="20"/>
              </w:rPr>
              <w:drawing>
                <wp:inline distT="0" distB="0" distL="0" distR="0">
                  <wp:extent cx="1476375" cy="1428750"/>
                  <wp:effectExtent l="19050" t="0" r="9525" b="0"/>
                  <wp:docPr id="22" name="Рисунок 5" descr="http://files.1september.ru/festival/articles/501029/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1september.ru/festival/articles/501029/img5.jpg"/>
                          <pic:cNvPicPr>
                            <a:picLocks noChangeAspect="1" noChangeArrowheads="1"/>
                          </pic:cNvPicPr>
                        </pic:nvPicPr>
                        <pic:blipFill>
                          <a:blip r:embed="rId33" r:link="rId34" cstate="print"/>
                          <a:srcRect/>
                          <a:stretch>
                            <a:fillRect/>
                          </a:stretch>
                        </pic:blipFill>
                        <pic:spPr bwMode="auto">
                          <a:xfrm>
                            <a:off x="0" y="0"/>
                            <a:ext cx="1476375" cy="1428750"/>
                          </a:xfrm>
                          <a:prstGeom prst="rect">
                            <a:avLst/>
                          </a:prstGeom>
                          <a:noFill/>
                          <a:ln w="9525">
                            <a:noFill/>
                            <a:miter lim="800000"/>
                            <a:headEnd/>
                            <a:tailEnd/>
                          </a:ln>
                        </pic:spPr>
                      </pic:pic>
                    </a:graphicData>
                  </a:graphic>
                </wp:inline>
              </w:drawing>
            </w:r>
          </w:p>
        </w:tc>
        <w:tc>
          <w:tcPr>
            <w:tcW w:w="0" w:type="auto"/>
            <w:vAlign w:val="center"/>
            <w:hideMark/>
          </w:tcPr>
          <w:p w:rsidR="00914EF9" w:rsidRDefault="00914EF9">
            <w:r>
              <w:t xml:space="preserve">Рисовать и петь, учиться, </w:t>
            </w:r>
            <w:r>
              <w:br/>
              <w:t xml:space="preserve">Если заболел – лечиться. </w:t>
            </w:r>
            <w:r>
              <w:br/>
              <w:t>Это разрешается.</w:t>
            </w:r>
          </w:p>
        </w:tc>
      </w:tr>
      <w:tr w:rsidR="00914EF9" w:rsidTr="00914EF9">
        <w:trPr>
          <w:tblCellSpacing w:w="0" w:type="dxa"/>
          <w:jc w:val="center"/>
        </w:trPr>
        <w:tc>
          <w:tcPr>
            <w:tcW w:w="0" w:type="auto"/>
            <w:vAlign w:val="center"/>
            <w:hideMark/>
          </w:tcPr>
          <w:p w:rsidR="00914EF9" w:rsidRDefault="00914EF9">
            <w:pPr>
              <w:pStyle w:val="a5"/>
              <w:jc w:val="center"/>
              <w:rPr>
                <w:rFonts w:ascii="Arial" w:hAnsi="Arial" w:cs="Arial"/>
                <w:sz w:val="20"/>
                <w:szCs w:val="20"/>
              </w:rPr>
            </w:pPr>
            <w:r>
              <w:rPr>
                <w:rFonts w:ascii="Arial" w:hAnsi="Arial" w:cs="Arial"/>
                <w:noProof/>
                <w:sz w:val="20"/>
                <w:szCs w:val="20"/>
              </w:rPr>
              <w:drawing>
                <wp:inline distT="0" distB="0" distL="0" distR="0">
                  <wp:extent cx="1428750" cy="1428750"/>
                  <wp:effectExtent l="19050" t="0" r="0" b="0"/>
                  <wp:docPr id="21" name="Рисунок 6" descr="http://files.1september.ru/festival/articles/501029/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1september.ru/festival/articles/501029/img6.jpg"/>
                          <pic:cNvPicPr>
                            <a:picLocks noChangeAspect="1" noChangeArrowheads="1"/>
                          </pic:cNvPicPr>
                        </pic:nvPicPr>
                        <pic:blipFill>
                          <a:blip r:embed="rId35" r:link="rId3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0" w:type="auto"/>
            <w:vAlign w:val="center"/>
            <w:hideMark/>
          </w:tcPr>
          <w:p w:rsidR="00914EF9" w:rsidRDefault="00914EF9">
            <w:r>
              <w:t>Этот трудится ребенок.</w:t>
            </w:r>
            <w:r>
              <w:br/>
              <w:t>Мало у него силенок,</w:t>
            </w:r>
            <w:r>
              <w:br/>
              <w:t>Ноги подгибаются.</w:t>
            </w:r>
            <w:r>
              <w:br/>
              <w:t>В детстве тяжкая работа</w:t>
            </w:r>
            <w:r>
              <w:br/>
              <w:t>Запрещается.</w:t>
            </w:r>
          </w:p>
        </w:tc>
      </w:tr>
      <w:tr w:rsidR="00914EF9" w:rsidTr="00914EF9">
        <w:trPr>
          <w:tblCellSpacing w:w="0" w:type="dxa"/>
          <w:jc w:val="center"/>
        </w:trPr>
        <w:tc>
          <w:tcPr>
            <w:tcW w:w="0" w:type="auto"/>
            <w:vAlign w:val="center"/>
            <w:hideMark/>
          </w:tcPr>
          <w:p w:rsidR="00914EF9" w:rsidRDefault="00914EF9">
            <w:pPr>
              <w:pStyle w:val="a5"/>
              <w:jc w:val="center"/>
              <w:rPr>
                <w:rFonts w:ascii="Arial" w:hAnsi="Arial" w:cs="Arial"/>
                <w:sz w:val="20"/>
                <w:szCs w:val="20"/>
              </w:rPr>
            </w:pPr>
            <w:r>
              <w:rPr>
                <w:rFonts w:ascii="Arial" w:hAnsi="Arial" w:cs="Arial"/>
                <w:noProof/>
                <w:sz w:val="20"/>
                <w:szCs w:val="20"/>
              </w:rPr>
              <w:lastRenderedPageBreak/>
              <w:drawing>
                <wp:inline distT="0" distB="0" distL="0" distR="0">
                  <wp:extent cx="1524000" cy="1428750"/>
                  <wp:effectExtent l="19050" t="0" r="0" b="0"/>
                  <wp:docPr id="20" name="Рисунок 7" descr="http://files.1september.ru/festival/articles/50102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1september.ru/festival/articles/501029/img7.jpg"/>
                          <pic:cNvPicPr>
                            <a:picLocks noChangeAspect="1" noChangeArrowheads="1"/>
                          </pic:cNvPicPr>
                        </pic:nvPicPr>
                        <pic:blipFill>
                          <a:blip r:embed="rId37" r:link="rId38" cstate="print"/>
                          <a:srcRect/>
                          <a:stretch>
                            <a:fillRect/>
                          </a:stretch>
                        </pic:blipFill>
                        <pic:spPr bwMode="auto">
                          <a:xfrm>
                            <a:off x="0" y="0"/>
                            <a:ext cx="1524000" cy="1428750"/>
                          </a:xfrm>
                          <a:prstGeom prst="rect">
                            <a:avLst/>
                          </a:prstGeom>
                          <a:noFill/>
                          <a:ln w="9525">
                            <a:noFill/>
                            <a:miter lim="800000"/>
                            <a:headEnd/>
                            <a:tailEnd/>
                          </a:ln>
                        </pic:spPr>
                      </pic:pic>
                    </a:graphicData>
                  </a:graphic>
                </wp:inline>
              </w:drawing>
            </w:r>
          </w:p>
        </w:tc>
        <w:tc>
          <w:tcPr>
            <w:tcW w:w="0" w:type="auto"/>
            <w:vAlign w:val="center"/>
            <w:hideMark/>
          </w:tcPr>
          <w:p w:rsidR="00914EF9" w:rsidRDefault="00914EF9">
            <w:r>
              <w:t xml:space="preserve">Вместе дружно в мире жить, </w:t>
            </w:r>
            <w:r>
              <w:br/>
              <w:t>С разными детьми дружить –</w:t>
            </w:r>
            <w:r>
              <w:br/>
              <w:t>Это разрешается</w:t>
            </w:r>
          </w:p>
        </w:tc>
      </w:tr>
      <w:tr w:rsidR="00914EF9" w:rsidTr="00914EF9">
        <w:trPr>
          <w:tblCellSpacing w:w="0" w:type="dxa"/>
          <w:jc w:val="center"/>
        </w:trPr>
        <w:tc>
          <w:tcPr>
            <w:tcW w:w="0" w:type="auto"/>
            <w:vAlign w:val="center"/>
            <w:hideMark/>
          </w:tcPr>
          <w:p w:rsidR="00914EF9" w:rsidRDefault="00914EF9">
            <w:pPr>
              <w:pStyle w:val="a5"/>
              <w:jc w:val="center"/>
              <w:rPr>
                <w:rFonts w:ascii="Arial" w:hAnsi="Arial" w:cs="Arial"/>
                <w:sz w:val="20"/>
                <w:szCs w:val="20"/>
              </w:rPr>
            </w:pPr>
            <w:r>
              <w:rPr>
                <w:rFonts w:ascii="Arial" w:hAnsi="Arial" w:cs="Arial"/>
                <w:noProof/>
                <w:sz w:val="20"/>
                <w:szCs w:val="20"/>
              </w:rPr>
              <w:drawing>
                <wp:inline distT="0" distB="0" distL="0" distR="0">
                  <wp:extent cx="1476375" cy="1428750"/>
                  <wp:effectExtent l="19050" t="0" r="9525" b="0"/>
                  <wp:docPr id="19" name="Рисунок 8" descr="http://files.1september.ru/festival/articles/501029/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1september.ru/festival/articles/501029/img8.jpg"/>
                          <pic:cNvPicPr>
                            <a:picLocks noChangeAspect="1" noChangeArrowheads="1"/>
                          </pic:cNvPicPr>
                        </pic:nvPicPr>
                        <pic:blipFill>
                          <a:blip r:embed="rId39" r:link="rId40" cstate="print"/>
                          <a:srcRect/>
                          <a:stretch>
                            <a:fillRect/>
                          </a:stretch>
                        </pic:blipFill>
                        <pic:spPr bwMode="auto">
                          <a:xfrm>
                            <a:off x="0" y="0"/>
                            <a:ext cx="1476375" cy="1428750"/>
                          </a:xfrm>
                          <a:prstGeom prst="rect">
                            <a:avLst/>
                          </a:prstGeom>
                          <a:noFill/>
                          <a:ln w="9525">
                            <a:noFill/>
                            <a:miter lim="800000"/>
                            <a:headEnd/>
                            <a:tailEnd/>
                          </a:ln>
                        </pic:spPr>
                      </pic:pic>
                    </a:graphicData>
                  </a:graphic>
                </wp:inline>
              </w:drawing>
            </w:r>
          </w:p>
        </w:tc>
        <w:tc>
          <w:tcPr>
            <w:tcW w:w="0" w:type="auto"/>
            <w:vAlign w:val="center"/>
            <w:hideMark/>
          </w:tcPr>
          <w:p w:rsidR="00914EF9" w:rsidRDefault="00914EF9">
            <w:r>
              <w:t xml:space="preserve">Этот слабый горбит спину, </w:t>
            </w:r>
            <w:r>
              <w:br/>
              <w:t xml:space="preserve">Пред сильным преклоняется. </w:t>
            </w:r>
            <w:r>
              <w:br/>
              <w:t xml:space="preserve">Быть рабом у господина </w:t>
            </w:r>
            <w:r>
              <w:br/>
              <w:t>Строго запрещается.</w:t>
            </w:r>
          </w:p>
        </w:tc>
      </w:tr>
    </w:tbl>
    <w:p w:rsidR="00914EF9" w:rsidRDefault="00914EF9" w:rsidP="00914EF9">
      <w:pPr>
        <w:pStyle w:val="a5"/>
        <w:rPr>
          <w:rFonts w:ascii="Arial" w:hAnsi="Arial" w:cs="Arial"/>
          <w:sz w:val="20"/>
          <w:szCs w:val="20"/>
        </w:rPr>
      </w:pPr>
      <w:r>
        <w:rPr>
          <w:rFonts w:ascii="Arial" w:hAnsi="Arial" w:cs="Arial"/>
          <w:sz w:val="20"/>
          <w:szCs w:val="20"/>
        </w:rPr>
        <w:t>– Молодцы, ребята! Вы отлично справились с заданием. Права ребёнка нужно не только знать, но и соблюдать.</w:t>
      </w:r>
    </w:p>
    <w:p w:rsidR="00914EF9" w:rsidRDefault="00914EF9" w:rsidP="00914EF9">
      <w:pPr>
        <w:pStyle w:val="a5"/>
        <w:rPr>
          <w:rFonts w:ascii="Arial" w:hAnsi="Arial" w:cs="Arial"/>
          <w:sz w:val="20"/>
          <w:szCs w:val="20"/>
        </w:rPr>
      </w:pPr>
      <w:r>
        <w:rPr>
          <w:rStyle w:val="a6"/>
          <w:rFonts w:ascii="Arial" w:hAnsi="Arial" w:cs="Arial"/>
          <w:sz w:val="20"/>
          <w:szCs w:val="20"/>
        </w:rPr>
        <w:t>4. Викторина</w:t>
      </w:r>
    </w:p>
    <w:p w:rsidR="00914EF9" w:rsidRDefault="00914EF9" w:rsidP="00914EF9">
      <w:pPr>
        <w:pStyle w:val="a5"/>
        <w:rPr>
          <w:rFonts w:ascii="Arial" w:hAnsi="Arial" w:cs="Arial"/>
          <w:sz w:val="20"/>
          <w:szCs w:val="20"/>
        </w:rPr>
      </w:pPr>
      <w:r>
        <w:rPr>
          <w:rFonts w:ascii="Arial" w:hAnsi="Arial" w:cs="Arial"/>
          <w:sz w:val="20"/>
          <w:szCs w:val="20"/>
        </w:rPr>
        <w:t>– А сейчас мы проведём небольшую викторину. На доске на плакате, а у вас на карточках написаны с левой стороны – названия сказок, с правой – нарушенное право. Вы должны верно соединить чертой название сказки с нарушенным правом.</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tblPr>
      <w:tblGrid>
        <w:gridCol w:w="1831"/>
        <w:gridCol w:w="3936"/>
      </w:tblGrid>
      <w:tr w:rsidR="00914EF9" w:rsidTr="00914EF9">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914EF9" w:rsidRDefault="00914EF9">
            <w:r>
              <w:t xml:space="preserve">«Гарри Поттер»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914EF9" w:rsidRDefault="00914EF9">
            <w:r>
              <w:t xml:space="preserve">Нарушено право на отдых </w:t>
            </w:r>
          </w:p>
        </w:tc>
      </w:tr>
      <w:tr w:rsidR="00914EF9" w:rsidTr="00914EF9">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914EF9" w:rsidRDefault="00914EF9">
            <w:r>
              <w:t>«Золотой ключик»</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914EF9" w:rsidRDefault="00914EF9">
            <w:r>
              <w:t>Нарушено право на жизнь</w:t>
            </w:r>
          </w:p>
        </w:tc>
      </w:tr>
      <w:tr w:rsidR="00914EF9" w:rsidTr="00914EF9">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914EF9" w:rsidRDefault="00914EF9">
            <w:r>
              <w:t>«Золушка»</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914EF9" w:rsidRDefault="00914EF9">
            <w:r>
              <w:t xml:space="preserve">Нарушено право на неприкосновенность </w:t>
            </w:r>
          </w:p>
        </w:tc>
      </w:tr>
    </w:tbl>
    <w:p w:rsidR="00914EF9" w:rsidRDefault="00914EF9" w:rsidP="00914EF9">
      <w:pPr>
        <w:pStyle w:val="a5"/>
        <w:jc w:val="left"/>
        <w:rPr>
          <w:rFonts w:ascii="Arial" w:hAnsi="Arial" w:cs="Arial"/>
          <w:sz w:val="20"/>
          <w:szCs w:val="20"/>
        </w:rPr>
      </w:pPr>
      <w:r>
        <w:rPr>
          <w:rFonts w:ascii="Arial" w:hAnsi="Arial" w:cs="Arial"/>
          <w:sz w:val="20"/>
          <w:szCs w:val="20"/>
        </w:rPr>
        <w:t xml:space="preserve">– Молодцы, ребята! И с этим заданием вы справились. А теперь вспомните персонажей этих сказок: Волан де Морта, который пытался убить Гарри, Карабаса Барабаса, который жестоко обращался с куклами, мачеху, которая заставляла Золушку много работать. Как вы можете охарактеризовать этих персонажей? </w:t>
      </w:r>
      <w:r>
        <w:rPr>
          <w:rStyle w:val="a7"/>
          <w:rFonts w:ascii="Arial" w:hAnsi="Arial" w:cs="Arial"/>
          <w:sz w:val="20"/>
          <w:szCs w:val="20"/>
        </w:rPr>
        <w:t>(Ответ детей: Они плохие, злые, жестокие.)</w:t>
      </w:r>
      <w:r>
        <w:rPr>
          <w:rFonts w:ascii="Arial" w:hAnsi="Arial" w:cs="Arial"/>
          <w:sz w:val="20"/>
          <w:szCs w:val="20"/>
        </w:rPr>
        <w:br/>
        <w:t xml:space="preserve">– А каким вы представляете себе доброго человека? Назовите черты его характера. </w:t>
      </w:r>
      <w:r>
        <w:rPr>
          <w:rStyle w:val="a7"/>
          <w:rFonts w:ascii="Arial" w:hAnsi="Arial" w:cs="Arial"/>
          <w:sz w:val="20"/>
          <w:szCs w:val="20"/>
        </w:rPr>
        <w:t>(Ответ детей: Он добрый, вежливый, справедливый.)</w:t>
      </w:r>
    </w:p>
    <w:p w:rsidR="00914EF9" w:rsidRDefault="00914EF9" w:rsidP="00914EF9">
      <w:pPr>
        <w:pStyle w:val="a5"/>
        <w:rPr>
          <w:rFonts w:ascii="Arial" w:hAnsi="Arial" w:cs="Arial"/>
          <w:sz w:val="20"/>
          <w:szCs w:val="20"/>
        </w:rPr>
      </w:pPr>
      <w:r>
        <w:rPr>
          <w:rStyle w:val="a6"/>
          <w:rFonts w:ascii="Arial" w:hAnsi="Arial" w:cs="Arial"/>
          <w:sz w:val="20"/>
          <w:szCs w:val="20"/>
        </w:rPr>
        <w:t>5. Характеристика добра и зла</w:t>
      </w:r>
    </w:p>
    <w:p w:rsidR="00914EF9" w:rsidRDefault="00914EF9" w:rsidP="00914EF9">
      <w:pPr>
        <w:pStyle w:val="a5"/>
        <w:rPr>
          <w:rFonts w:ascii="Arial" w:hAnsi="Arial" w:cs="Arial"/>
          <w:sz w:val="20"/>
          <w:szCs w:val="20"/>
        </w:rPr>
      </w:pPr>
      <w:r>
        <w:rPr>
          <w:rFonts w:ascii="Arial" w:hAnsi="Arial" w:cs="Arial"/>
          <w:sz w:val="20"/>
          <w:szCs w:val="20"/>
        </w:rPr>
        <w:t>– Ребята, перед вами плакаты «добро» и «зло», на табличках написаны характеристики. Верно расположите характеристики под плакатами, соответствующими добру и злу.</w:t>
      </w:r>
    </w:p>
    <w:tbl>
      <w:tblPr>
        <w:tblW w:w="0" w:type="auto"/>
        <w:tblCellSpacing w:w="0" w:type="dxa"/>
        <w:tblCellMar>
          <w:top w:w="150" w:type="dxa"/>
          <w:left w:w="150" w:type="dxa"/>
          <w:bottom w:w="150" w:type="dxa"/>
          <w:right w:w="150" w:type="dxa"/>
        </w:tblCellMar>
        <w:tblLook w:val="04A0"/>
      </w:tblPr>
      <w:tblGrid>
        <w:gridCol w:w="3622"/>
        <w:gridCol w:w="3819"/>
      </w:tblGrid>
      <w:tr w:rsidR="00914EF9" w:rsidTr="00914EF9">
        <w:trPr>
          <w:tblCellSpacing w:w="0" w:type="dxa"/>
        </w:trPr>
        <w:tc>
          <w:tcPr>
            <w:tcW w:w="0" w:type="auto"/>
            <w:vAlign w:val="center"/>
            <w:hideMark/>
          </w:tcPr>
          <w:p w:rsidR="00914EF9" w:rsidRDefault="00914EF9">
            <w:pPr>
              <w:pStyle w:val="a5"/>
              <w:jc w:val="center"/>
              <w:rPr>
                <w:rFonts w:ascii="Arial" w:hAnsi="Arial" w:cs="Arial"/>
                <w:sz w:val="20"/>
                <w:szCs w:val="20"/>
              </w:rPr>
            </w:pPr>
            <w:r>
              <w:rPr>
                <w:rFonts w:ascii="Arial" w:hAnsi="Arial" w:cs="Arial"/>
                <w:noProof/>
                <w:sz w:val="20"/>
                <w:szCs w:val="20"/>
              </w:rPr>
              <w:drawing>
                <wp:inline distT="0" distB="0" distL="0" distR="0">
                  <wp:extent cx="914400" cy="819150"/>
                  <wp:effectExtent l="19050" t="0" r="0" b="0"/>
                  <wp:docPr id="18" name="Рисунок 9" descr="http://files.1september.ru/festival/articles/501029/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1september.ru/festival/articles/501029/img9.jpg"/>
                          <pic:cNvPicPr>
                            <a:picLocks noChangeAspect="1" noChangeArrowheads="1"/>
                          </pic:cNvPicPr>
                        </pic:nvPicPr>
                        <pic:blipFill>
                          <a:blip r:embed="rId12" r:link="rId13" cstate="print"/>
                          <a:srcRect/>
                          <a:stretch>
                            <a:fillRect/>
                          </a:stretch>
                        </pic:blipFill>
                        <pic:spPr bwMode="auto">
                          <a:xfrm>
                            <a:off x="0" y="0"/>
                            <a:ext cx="914400" cy="819150"/>
                          </a:xfrm>
                          <a:prstGeom prst="rect">
                            <a:avLst/>
                          </a:prstGeom>
                          <a:noFill/>
                          <a:ln w="9525">
                            <a:noFill/>
                            <a:miter lim="800000"/>
                            <a:headEnd/>
                            <a:tailEnd/>
                          </a:ln>
                        </pic:spPr>
                      </pic:pic>
                    </a:graphicData>
                  </a:graphic>
                </wp:inline>
              </w:drawing>
            </w:r>
          </w:p>
          <w:p w:rsidR="00914EF9" w:rsidRDefault="00914EF9">
            <w:pPr>
              <w:pStyle w:val="a5"/>
              <w:rPr>
                <w:rFonts w:ascii="Arial" w:hAnsi="Arial" w:cs="Arial"/>
                <w:sz w:val="20"/>
                <w:szCs w:val="20"/>
              </w:rPr>
            </w:pPr>
            <w:r>
              <w:rPr>
                <w:rFonts w:ascii="Arial" w:hAnsi="Arial" w:cs="Arial"/>
                <w:sz w:val="20"/>
                <w:szCs w:val="20"/>
              </w:rPr>
              <w:t>ЗЛОЙ</w:t>
            </w:r>
            <w:r>
              <w:rPr>
                <w:rFonts w:ascii="Arial" w:hAnsi="Arial" w:cs="Arial"/>
                <w:sz w:val="20"/>
                <w:szCs w:val="20"/>
              </w:rPr>
              <w:br/>
              <w:t>ЖЕСТОКИЙ</w:t>
            </w:r>
            <w:r>
              <w:rPr>
                <w:rFonts w:ascii="Arial" w:hAnsi="Arial" w:cs="Arial"/>
                <w:sz w:val="20"/>
                <w:szCs w:val="20"/>
              </w:rPr>
              <w:br/>
              <w:t>ГРУБЫЙ</w:t>
            </w:r>
            <w:r>
              <w:rPr>
                <w:rFonts w:ascii="Arial" w:hAnsi="Arial" w:cs="Arial"/>
                <w:sz w:val="20"/>
                <w:szCs w:val="20"/>
              </w:rPr>
              <w:br/>
              <w:t>ВЛАСТНЫЙ</w:t>
            </w:r>
            <w:r>
              <w:rPr>
                <w:rFonts w:ascii="Arial" w:hAnsi="Arial" w:cs="Arial"/>
                <w:sz w:val="20"/>
                <w:szCs w:val="20"/>
              </w:rPr>
              <w:br/>
              <w:t>ЛЖИВЫЙ</w:t>
            </w:r>
            <w:r>
              <w:rPr>
                <w:rFonts w:ascii="Arial" w:hAnsi="Arial" w:cs="Arial"/>
                <w:sz w:val="20"/>
                <w:szCs w:val="20"/>
              </w:rPr>
              <w:br/>
              <w:t>СОВЕРШАЕТ ПЛОХИЕ ПОСТУПКИ</w:t>
            </w:r>
          </w:p>
        </w:tc>
        <w:tc>
          <w:tcPr>
            <w:tcW w:w="0" w:type="auto"/>
            <w:vAlign w:val="center"/>
            <w:hideMark/>
          </w:tcPr>
          <w:p w:rsidR="00914EF9" w:rsidRDefault="00914EF9">
            <w:pPr>
              <w:pStyle w:val="a5"/>
              <w:jc w:val="center"/>
              <w:rPr>
                <w:rFonts w:ascii="Arial" w:hAnsi="Arial" w:cs="Arial"/>
                <w:sz w:val="20"/>
                <w:szCs w:val="20"/>
              </w:rPr>
            </w:pPr>
            <w:r>
              <w:rPr>
                <w:rFonts w:ascii="Arial" w:hAnsi="Arial" w:cs="Arial"/>
                <w:noProof/>
                <w:sz w:val="20"/>
                <w:szCs w:val="20"/>
              </w:rPr>
              <w:drawing>
                <wp:inline distT="0" distB="0" distL="0" distR="0">
                  <wp:extent cx="914400" cy="847725"/>
                  <wp:effectExtent l="19050" t="0" r="0" b="0"/>
                  <wp:docPr id="1" name="Рисунок 10" descr="http://files.1september.ru/festival/articles/501029/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s.1september.ru/festival/articles/501029/img10.jpg"/>
                          <pic:cNvPicPr>
                            <a:picLocks noChangeAspect="1" noChangeArrowheads="1"/>
                          </pic:cNvPicPr>
                        </pic:nvPicPr>
                        <pic:blipFill>
                          <a:blip r:embed="rId14" r:link="rId15" cstate="print"/>
                          <a:srcRect/>
                          <a:stretch>
                            <a:fillRect/>
                          </a:stretch>
                        </pic:blipFill>
                        <pic:spPr bwMode="auto">
                          <a:xfrm>
                            <a:off x="0" y="0"/>
                            <a:ext cx="914400" cy="847725"/>
                          </a:xfrm>
                          <a:prstGeom prst="rect">
                            <a:avLst/>
                          </a:prstGeom>
                          <a:noFill/>
                          <a:ln w="9525">
                            <a:noFill/>
                            <a:miter lim="800000"/>
                            <a:headEnd/>
                            <a:tailEnd/>
                          </a:ln>
                        </pic:spPr>
                      </pic:pic>
                    </a:graphicData>
                  </a:graphic>
                </wp:inline>
              </w:drawing>
            </w:r>
          </w:p>
          <w:p w:rsidR="00914EF9" w:rsidRDefault="00914EF9">
            <w:pPr>
              <w:pStyle w:val="a5"/>
              <w:rPr>
                <w:rFonts w:ascii="Arial" w:hAnsi="Arial" w:cs="Arial"/>
                <w:sz w:val="20"/>
                <w:szCs w:val="20"/>
              </w:rPr>
            </w:pPr>
            <w:r>
              <w:rPr>
                <w:rFonts w:ascii="Arial" w:hAnsi="Arial" w:cs="Arial"/>
                <w:sz w:val="20"/>
                <w:szCs w:val="20"/>
              </w:rPr>
              <w:t>ДОБРЫЙ</w:t>
            </w:r>
            <w:r>
              <w:rPr>
                <w:rFonts w:ascii="Arial" w:hAnsi="Arial" w:cs="Arial"/>
                <w:sz w:val="20"/>
                <w:szCs w:val="20"/>
              </w:rPr>
              <w:br/>
              <w:t>ВЕЖЛИВЫЙ</w:t>
            </w:r>
            <w:r>
              <w:rPr>
                <w:rFonts w:ascii="Arial" w:hAnsi="Arial" w:cs="Arial"/>
                <w:sz w:val="20"/>
                <w:szCs w:val="20"/>
              </w:rPr>
              <w:br/>
              <w:t>ЧЕСТНЫЙ</w:t>
            </w:r>
            <w:r>
              <w:rPr>
                <w:rFonts w:ascii="Arial" w:hAnsi="Arial" w:cs="Arial"/>
                <w:sz w:val="20"/>
                <w:szCs w:val="20"/>
              </w:rPr>
              <w:br/>
              <w:t>СПРАВЕДЛИВЫЙ</w:t>
            </w:r>
            <w:r>
              <w:rPr>
                <w:rFonts w:ascii="Arial" w:hAnsi="Arial" w:cs="Arial"/>
                <w:sz w:val="20"/>
                <w:szCs w:val="20"/>
              </w:rPr>
              <w:br/>
              <w:t>ВНИМАТЕЛЬНЫЙ</w:t>
            </w:r>
            <w:r>
              <w:rPr>
                <w:rFonts w:ascii="Arial" w:hAnsi="Arial" w:cs="Arial"/>
                <w:sz w:val="20"/>
                <w:szCs w:val="20"/>
              </w:rPr>
              <w:br/>
              <w:t>СОВЕРШАЕТ ХОРОШИЕ ПОСТУПКИ</w:t>
            </w:r>
          </w:p>
        </w:tc>
      </w:tr>
    </w:tbl>
    <w:p w:rsidR="00914EF9" w:rsidRDefault="00914EF9" w:rsidP="00914EF9">
      <w:pPr>
        <w:pStyle w:val="a5"/>
        <w:rPr>
          <w:rFonts w:ascii="Arial" w:hAnsi="Arial" w:cs="Arial"/>
          <w:sz w:val="20"/>
          <w:szCs w:val="20"/>
        </w:rPr>
      </w:pPr>
      <w:r>
        <w:rPr>
          <w:rFonts w:ascii="Arial" w:hAnsi="Arial" w:cs="Arial"/>
          <w:sz w:val="20"/>
          <w:szCs w:val="20"/>
        </w:rPr>
        <w:t>– И с этим заданием вы тоже справились. Молодцы!</w:t>
      </w:r>
    </w:p>
    <w:p w:rsidR="00914EF9" w:rsidRDefault="00914EF9" w:rsidP="00914EF9">
      <w:pPr>
        <w:pStyle w:val="a5"/>
        <w:rPr>
          <w:rFonts w:ascii="Arial" w:hAnsi="Arial" w:cs="Arial"/>
          <w:sz w:val="20"/>
          <w:szCs w:val="20"/>
        </w:rPr>
      </w:pPr>
      <w:r>
        <w:rPr>
          <w:rStyle w:val="a6"/>
          <w:rFonts w:ascii="Arial" w:hAnsi="Arial" w:cs="Arial"/>
          <w:sz w:val="20"/>
          <w:szCs w:val="20"/>
        </w:rPr>
        <w:t>6. Психогимнастика «Выйди к свету»</w:t>
      </w:r>
    </w:p>
    <w:p w:rsidR="00914EF9" w:rsidRDefault="00914EF9" w:rsidP="00914EF9">
      <w:pPr>
        <w:pStyle w:val="a5"/>
        <w:rPr>
          <w:rFonts w:ascii="Arial" w:hAnsi="Arial" w:cs="Arial"/>
          <w:sz w:val="20"/>
          <w:szCs w:val="20"/>
        </w:rPr>
      </w:pPr>
      <w:r>
        <w:rPr>
          <w:rFonts w:ascii="Arial" w:hAnsi="Arial" w:cs="Arial"/>
          <w:sz w:val="20"/>
          <w:szCs w:val="20"/>
        </w:rPr>
        <w:lastRenderedPageBreak/>
        <w:t>– А сейчас займите удобное положение, закройте глаза и представьте, что попали в тёмное, холодное подземелье. Тебе тяжело дышать, не хватает воздуха. В подземелье одиноко, неуютно. Тебе хочется скорее выйти отсюда. Ты идёшь по длинному тоннелю, которому не видно конца. И вдруг вдали мелькнул какой – то свет. Это луч солнца проник в подземелье. Ты быстро побежал к свету, раскидал камни, и вдруг яркое, лучистое солнце хлынуло на тебя своим светом. Тёплый ветер стал трепать твои волосы. Ты вдохнул свежий воздух, радостью наполнилась твоя грудь. И ты почувствовал себя свободным и счастливым.</w:t>
      </w:r>
    </w:p>
    <w:p w:rsidR="00914EF9" w:rsidRDefault="00914EF9" w:rsidP="00914EF9">
      <w:pPr>
        <w:pStyle w:val="a5"/>
        <w:jc w:val="left"/>
        <w:rPr>
          <w:rFonts w:ascii="Arial" w:hAnsi="Arial" w:cs="Arial"/>
          <w:sz w:val="20"/>
          <w:szCs w:val="20"/>
        </w:rPr>
      </w:pPr>
      <w:r>
        <w:rPr>
          <w:rFonts w:ascii="Arial" w:hAnsi="Arial" w:cs="Arial"/>
          <w:sz w:val="20"/>
          <w:szCs w:val="20"/>
        </w:rPr>
        <w:t xml:space="preserve">– Ребята, что вы чувствовали, когда представляли себя в тёмном подземелье? </w:t>
      </w:r>
      <w:r>
        <w:rPr>
          <w:rStyle w:val="a7"/>
          <w:rFonts w:ascii="Arial" w:hAnsi="Arial" w:cs="Arial"/>
          <w:sz w:val="20"/>
          <w:szCs w:val="20"/>
        </w:rPr>
        <w:t>(Ответ детей: Было страшно, одиноко, тревожно.)</w:t>
      </w:r>
      <w:r>
        <w:rPr>
          <w:rFonts w:ascii="Arial" w:hAnsi="Arial" w:cs="Arial"/>
          <w:sz w:val="20"/>
          <w:szCs w:val="20"/>
        </w:rPr>
        <w:br/>
        <w:t>– Такие чувства испытывает человек, когда совершает плохие поступки. На душе у него так же темно, неуютно, беспокойно.</w:t>
      </w:r>
      <w:r>
        <w:rPr>
          <w:rFonts w:ascii="Arial" w:hAnsi="Arial" w:cs="Arial"/>
          <w:sz w:val="20"/>
          <w:szCs w:val="20"/>
        </w:rPr>
        <w:br/>
        <w:t>– А какие чувства испытали, когда представили, что вышли на свет?</w:t>
      </w:r>
      <w:r>
        <w:rPr>
          <w:rStyle w:val="a7"/>
          <w:rFonts w:ascii="Arial" w:hAnsi="Arial" w:cs="Arial"/>
          <w:sz w:val="20"/>
          <w:szCs w:val="20"/>
        </w:rPr>
        <w:t xml:space="preserve"> (Ответ детей: Наступило облегчение, успокоение, радость.)</w:t>
      </w:r>
      <w:r>
        <w:rPr>
          <w:rFonts w:ascii="Arial" w:hAnsi="Arial" w:cs="Arial"/>
          <w:sz w:val="20"/>
          <w:szCs w:val="20"/>
        </w:rPr>
        <w:br/>
        <w:t>– Такие чувства испытывает человек, когда живёт по мудрым законам жизни. На душе у него светло, спокойно, радостно.</w:t>
      </w:r>
    </w:p>
    <w:p w:rsidR="00914EF9" w:rsidRDefault="00914EF9" w:rsidP="00914EF9">
      <w:pPr>
        <w:pStyle w:val="a5"/>
        <w:rPr>
          <w:rFonts w:ascii="Arial" w:hAnsi="Arial" w:cs="Arial"/>
          <w:sz w:val="20"/>
          <w:szCs w:val="20"/>
        </w:rPr>
      </w:pPr>
      <w:r>
        <w:rPr>
          <w:rStyle w:val="a6"/>
          <w:rFonts w:ascii="Arial" w:hAnsi="Arial" w:cs="Arial"/>
          <w:sz w:val="20"/>
          <w:szCs w:val="20"/>
        </w:rPr>
        <w:t>7. Правила общения</w:t>
      </w:r>
    </w:p>
    <w:p w:rsidR="00914EF9" w:rsidRDefault="00914EF9" w:rsidP="00914EF9">
      <w:pPr>
        <w:pStyle w:val="a5"/>
        <w:rPr>
          <w:rFonts w:ascii="Arial" w:hAnsi="Arial" w:cs="Arial"/>
          <w:sz w:val="20"/>
          <w:szCs w:val="20"/>
        </w:rPr>
      </w:pPr>
      <w:r>
        <w:rPr>
          <w:rFonts w:ascii="Arial" w:hAnsi="Arial" w:cs="Arial"/>
          <w:sz w:val="20"/>
          <w:szCs w:val="20"/>
        </w:rPr>
        <w:t xml:space="preserve">– Ребята, вы живёте среди людей, общаетесь друг с другом. А знаете ли вы правила общения? Давайте вместе вспомним их. На плакате изображён дуб. Это дуб мудрости. На его листочках написаны правила общения. Каждый из вас по очереди подойдёт, прочитает правило вслух и прикрепит лист к дереву. </w:t>
      </w:r>
    </w:p>
    <w:p w:rsidR="00914EF9" w:rsidRDefault="00914EF9" w:rsidP="00914EF9">
      <w:pPr>
        <w:pStyle w:val="a5"/>
        <w:rPr>
          <w:rFonts w:ascii="Arial" w:hAnsi="Arial" w:cs="Arial"/>
          <w:sz w:val="20"/>
          <w:szCs w:val="20"/>
        </w:rPr>
      </w:pPr>
      <w:r>
        <w:rPr>
          <w:rStyle w:val="a6"/>
          <w:rFonts w:ascii="Arial" w:hAnsi="Arial" w:cs="Arial"/>
          <w:sz w:val="20"/>
          <w:szCs w:val="20"/>
        </w:rPr>
        <w:t>Правила общения:</w:t>
      </w:r>
    </w:p>
    <w:p w:rsidR="00914EF9" w:rsidRDefault="00914EF9" w:rsidP="00914EF9">
      <w:pPr>
        <w:pStyle w:val="a5"/>
        <w:jc w:val="left"/>
        <w:rPr>
          <w:rFonts w:ascii="Arial" w:hAnsi="Arial" w:cs="Arial"/>
          <w:sz w:val="20"/>
          <w:szCs w:val="20"/>
        </w:rPr>
      </w:pPr>
      <w:r>
        <w:rPr>
          <w:rFonts w:ascii="Arial" w:hAnsi="Arial" w:cs="Arial"/>
          <w:sz w:val="20"/>
          <w:szCs w:val="20"/>
        </w:rPr>
        <w:t>– умейте выслушать собеседника, не перебивая;</w:t>
      </w:r>
      <w:r>
        <w:rPr>
          <w:rFonts w:ascii="Arial" w:hAnsi="Arial" w:cs="Arial"/>
          <w:sz w:val="20"/>
          <w:szCs w:val="20"/>
        </w:rPr>
        <w:br/>
        <w:t>– умейте признавать, что были не правы;</w:t>
      </w:r>
      <w:r>
        <w:rPr>
          <w:rFonts w:ascii="Arial" w:hAnsi="Arial" w:cs="Arial"/>
          <w:sz w:val="20"/>
          <w:szCs w:val="20"/>
        </w:rPr>
        <w:br/>
        <w:t>– помогайте товарищу, старайтесь договориться с ним;</w:t>
      </w:r>
      <w:r>
        <w:rPr>
          <w:rFonts w:ascii="Arial" w:hAnsi="Arial" w:cs="Arial"/>
          <w:sz w:val="20"/>
          <w:szCs w:val="20"/>
        </w:rPr>
        <w:br/>
        <w:t>– говорите всегда только правду;</w:t>
      </w:r>
      <w:r>
        <w:rPr>
          <w:rFonts w:ascii="Arial" w:hAnsi="Arial" w:cs="Arial"/>
          <w:sz w:val="20"/>
          <w:szCs w:val="20"/>
        </w:rPr>
        <w:br/>
        <w:t>– радуйтесь успеху товарища;</w:t>
      </w:r>
      <w:r>
        <w:rPr>
          <w:rFonts w:ascii="Arial" w:hAnsi="Arial" w:cs="Arial"/>
          <w:sz w:val="20"/>
          <w:szCs w:val="20"/>
        </w:rPr>
        <w:br/>
        <w:t>– дал слово – держи его, дал обещание – выполни.</w:t>
      </w:r>
    </w:p>
    <w:p w:rsidR="00914EF9" w:rsidRDefault="00914EF9" w:rsidP="00914EF9">
      <w:pPr>
        <w:pStyle w:val="a5"/>
        <w:rPr>
          <w:rFonts w:ascii="Arial" w:hAnsi="Arial" w:cs="Arial"/>
          <w:sz w:val="20"/>
          <w:szCs w:val="20"/>
        </w:rPr>
      </w:pPr>
      <w:r>
        <w:rPr>
          <w:rStyle w:val="a7"/>
          <w:rFonts w:ascii="Arial" w:hAnsi="Arial" w:cs="Arial"/>
          <w:sz w:val="20"/>
          <w:szCs w:val="20"/>
        </w:rPr>
        <w:t>Ребята выполняют задание.</w:t>
      </w:r>
    </w:p>
    <w:p w:rsidR="00914EF9" w:rsidRDefault="00914EF9" w:rsidP="00914EF9">
      <w:pPr>
        <w:pStyle w:val="a5"/>
        <w:rPr>
          <w:rFonts w:ascii="Arial" w:hAnsi="Arial" w:cs="Arial"/>
          <w:sz w:val="20"/>
          <w:szCs w:val="20"/>
        </w:rPr>
      </w:pPr>
      <w:r>
        <w:rPr>
          <w:rFonts w:ascii="Arial" w:hAnsi="Arial" w:cs="Arial"/>
          <w:sz w:val="20"/>
          <w:szCs w:val="20"/>
        </w:rPr>
        <w:t>– Кто запомнит, эти правила будет умным, а кто их будет выполнять, будет мудрым.</w:t>
      </w:r>
    </w:p>
    <w:p w:rsidR="00914EF9" w:rsidRDefault="00914EF9" w:rsidP="00914EF9">
      <w:pPr>
        <w:pStyle w:val="a5"/>
        <w:rPr>
          <w:rFonts w:ascii="Arial" w:hAnsi="Arial" w:cs="Arial"/>
          <w:sz w:val="20"/>
          <w:szCs w:val="20"/>
        </w:rPr>
      </w:pPr>
      <w:r>
        <w:rPr>
          <w:rStyle w:val="a6"/>
          <w:rFonts w:ascii="Arial" w:hAnsi="Arial" w:cs="Arial"/>
          <w:sz w:val="20"/>
          <w:szCs w:val="20"/>
        </w:rPr>
        <w:t>8. Итог занятия.</w:t>
      </w:r>
    </w:p>
    <w:p w:rsidR="00914EF9" w:rsidRDefault="00914EF9" w:rsidP="00914EF9">
      <w:pPr>
        <w:rPr>
          <w:rFonts w:ascii="Times New Roman" w:hAnsi="Times New Roman" w:cs="Times New Roman"/>
          <w:sz w:val="24"/>
          <w:szCs w:val="24"/>
        </w:rPr>
      </w:pPr>
      <w:r>
        <w:t>– Вот и подходит к концу наше занятие. Мы сегодня поговорили о правах детей, о добре и зле, о хороших и плохих поступках, вспомнили правила общения. Я советую вам учиться контролировать своё поведение в общении с другими людьми, знать и соблюдать свои права и права другого человека. А так же помнить одно из главных правил: Плохо тому, кто добра не делает никому!</w:t>
      </w:r>
    </w:p>
    <w:p w:rsidR="00914EF9" w:rsidRPr="00914EF9" w:rsidRDefault="00914EF9"/>
    <w:sectPr w:rsidR="00914EF9" w:rsidRPr="00914EF9" w:rsidSect="00507EB6">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F99" w:rsidRDefault="00323F99" w:rsidP="00EF213D">
      <w:r>
        <w:separator/>
      </w:r>
    </w:p>
  </w:endnote>
  <w:endnote w:type="continuationSeparator" w:id="0">
    <w:p w:rsidR="00323F99" w:rsidRDefault="00323F99" w:rsidP="00EF21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F99" w:rsidRDefault="00323F99" w:rsidP="00EF213D">
      <w:r>
        <w:separator/>
      </w:r>
    </w:p>
  </w:footnote>
  <w:footnote w:type="continuationSeparator" w:id="0">
    <w:p w:rsidR="00323F99" w:rsidRDefault="00323F99" w:rsidP="00EF21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CF6DEB2"/>
    <w:lvl w:ilvl="0">
      <w:numFmt w:val="bullet"/>
      <w:lvlText w:val="*"/>
      <w:lvlJc w:val="left"/>
    </w:lvl>
  </w:abstractNum>
  <w:abstractNum w:abstractNumId="1">
    <w:nsid w:val="086F3682"/>
    <w:multiLevelType w:val="hybridMultilevel"/>
    <w:tmpl w:val="B9F0E40E"/>
    <w:lvl w:ilvl="0" w:tplc="109A2D40">
      <w:start w:val="1"/>
      <w:numFmt w:val="bullet"/>
      <w:lvlText w:val=""/>
      <w:lvlJc w:val="left"/>
      <w:pPr>
        <w:tabs>
          <w:tab w:val="num" w:pos="1200"/>
        </w:tabs>
        <w:ind w:left="1200" w:hanging="360"/>
      </w:pPr>
      <w:rPr>
        <w:rFonts w:ascii="Symbol" w:hAnsi="Symbol" w:hint="default"/>
        <w:color w:val="auto"/>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
    <w:nsid w:val="71813E0E"/>
    <w:multiLevelType w:val="hybridMultilevel"/>
    <w:tmpl w:val="C0F0523C"/>
    <w:lvl w:ilvl="0" w:tplc="0419000F">
      <w:start w:val="1"/>
      <w:numFmt w:val="decimal"/>
      <w:lvlText w:val="%1."/>
      <w:lvlJc w:val="left"/>
      <w:pPr>
        <w:tabs>
          <w:tab w:val="num" w:pos="1113"/>
        </w:tabs>
        <w:ind w:left="1113" w:hanging="360"/>
      </w:pPr>
    </w:lvl>
    <w:lvl w:ilvl="1" w:tplc="04190019" w:tentative="1">
      <w:start w:val="1"/>
      <w:numFmt w:val="lowerLetter"/>
      <w:lvlText w:val="%2."/>
      <w:lvlJc w:val="left"/>
      <w:pPr>
        <w:tabs>
          <w:tab w:val="num" w:pos="1833"/>
        </w:tabs>
        <w:ind w:left="1833" w:hanging="360"/>
      </w:pPr>
    </w:lvl>
    <w:lvl w:ilvl="2" w:tplc="0419001B" w:tentative="1">
      <w:start w:val="1"/>
      <w:numFmt w:val="lowerRoman"/>
      <w:lvlText w:val="%3."/>
      <w:lvlJc w:val="right"/>
      <w:pPr>
        <w:tabs>
          <w:tab w:val="num" w:pos="2553"/>
        </w:tabs>
        <w:ind w:left="2553" w:hanging="180"/>
      </w:pPr>
    </w:lvl>
    <w:lvl w:ilvl="3" w:tplc="0419000F" w:tentative="1">
      <w:start w:val="1"/>
      <w:numFmt w:val="decimal"/>
      <w:lvlText w:val="%4."/>
      <w:lvlJc w:val="left"/>
      <w:pPr>
        <w:tabs>
          <w:tab w:val="num" w:pos="3273"/>
        </w:tabs>
        <w:ind w:left="3273" w:hanging="360"/>
      </w:pPr>
    </w:lvl>
    <w:lvl w:ilvl="4" w:tplc="04190019" w:tentative="1">
      <w:start w:val="1"/>
      <w:numFmt w:val="lowerLetter"/>
      <w:lvlText w:val="%5."/>
      <w:lvlJc w:val="left"/>
      <w:pPr>
        <w:tabs>
          <w:tab w:val="num" w:pos="3993"/>
        </w:tabs>
        <w:ind w:left="3993" w:hanging="360"/>
      </w:pPr>
    </w:lvl>
    <w:lvl w:ilvl="5" w:tplc="0419001B" w:tentative="1">
      <w:start w:val="1"/>
      <w:numFmt w:val="lowerRoman"/>
      <w:lvlText w:val="%6."/>
      <w:lvlJc w:val="right"/>
      <w:pPr>
        <w:tabs>
          <w:tab w:val="num" w:pos="4713"/>
        </w:tabs>
        <w:ind w:left="4713" w:hanging="180"/>
      </w:pPr>
    </w:lvl>
    <w:lvl w:ilvl="6" w:tplc="0419000F" w:tentative="1">
      <w:start w:val="1"/>
      <w:numFmt w:val="decimal"/>
      <w:lvlText w:val="%7."/>
      <w:lvlJc w:val="left"/>
      <w:pPr>
        <w:tabs>
          <w:tab w:val="num" w:pos="5433"/>
        </w:tabs>
        <w:ind w:left="5433" w:hanging="360"/>
      </w:pPr>
    </w:lvl>
    <w:lvl w:ilvl="7" w:tplc="04190019" w:tentative="1">
      <w:start w:val="1"/>
      <w:numFmt w:val="lowerLetter"/>
      <w:lvlText w:val="%8."/>
      <w:lvlJc w:val="left"/>
      <w:pPr>
        <w:tabs>
          <w:tab w:val="num" w:pos="6153"/>
        </w:tabs>
        <w:ind w:left="6153" w:hanging="360"/>
      </w:pPr>
    </w:lvl>
    <w:lvl w:ilvl="8" w:tplc="0419001B" w:tentative="1">
      <w:start w:val="1"/>
      <w:numFmt w:val="lowerRoman"/>
      <w:lvlText w:val="%9."/>
      <w:lvlJc w:val="right"/>
      <w:pPr>
        <w:tabs>
          <w:tab w:val="num" w:pos="6873"/>
        </w:tabs>
        <w:ind w:left="6873" w:hanging="180"/>
      </w:pPr>
    </w:lvl>
  </w:abstractNum>
  <w:num w:numId="1">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914EF9"/>
    <w:rsid w:val="000621F0"/>
    <w:rsid w:val="000C5CB9"/>
    <w:rsid w:val="00323F99"/>
    <w:rsid w:val="0037634C"/>
    <w:rsid w:val="004C0CF7"/>
    <w:rsid w:val="005272A3"/>
    <w:rsid w:val="00535AE7"/>
    <w:rsid w:val="005707ED"/>
    <w:rsid w:val="00571BC2"/>
    <w:rsid w:val="00605C10"/>
    <w:rsid w:val="00717CF5"/>
    <w:rsid w:val="00914EF9"/>
    <w:rsid w:val="00C7231D"/>
    <w:rsid w:val="00C7463F"/>
    <w:rsid w:val="00D2106A"/>
    <w:rsid w:val="00DB593A"/>
    <w:rsid w:val="00DF12AA"/>
    <w:rsid w:val="00EA29F7"/>
    <w:rsid w:val="00EB3302"/>
    <w:rsid w:val="00EF213D"/>
    <w:rsid w:val="00F314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E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0"/>
    <w:qFormat/>
    <w:rsid w:val="00914EF9"/>
    <w:pPr>
      <w:keepNext/>
      <w:widowControl/>
      <w:autoSpaceDE/>
      <w:autoSpaceDN/>
      <w:adjustRightInd/>
      <w:spacing w:before="240" w:after="60"/>
      <w:outlineLvl w:val="0"/>
    </w:pPr>
    <w:rPr>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14EF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914EF9"/>
    <w:rPr>
      <w:rFonts w:ascii="Arial" w:eastAsia="Times New Roman" w:hAnsi="Arial" w:cs="Arial"/>
      <w:b/>
      <w:bCs/>
      <w:kern w:val="32"/>
      <w:sz w:val="32"/>
      <w:szCs w:val="32"/>
      <w:lang w:eastAsia="ru-RU"/>
    </w:rPr>
  </w:style>
  <w:style w:type="character" w:styleId="a4">
    <w:name w:val="Hyperlink"/>
    <w:basedOn w:val="a0"/>
    <w:semiHidden/>
    <w:unhideWhenUsed/>
    <w:rsid w:val="00914EF9"/>
    <w:rPr>
      <w:color w:val="0000FF"/>
      <w:u w:val="single"/>
    </w:rPr>
  </w:style>
  <w:style w:type="paragraph" w:styleId="a5">
    <w:name w:val="Normal (Web)"/>
    <w:basedOn w:val="a"/>
    <w:unhideWhenUsed/>
    <w:rsid w:val="00914EF9"/>
    <w:pPr>
      <w:widowControl/>
      <w:autoSpaceDE/>
      <w:autoSpaceDN/>
      <w:adjustRightInd/>
      <w:spacing w:before="100" w:beforeAutospacing="1" w:after="100" w:afterAutospacing="1"/>
      <w:jc w:val="both"/>
    </w:pPr>
    <w:rPr>
      <w:rFonts w:ascii="Verdana" w:hAnsi="Verdana" w:cs="Times New Roman"/>
      <w:sz w:val="19"/>
      <w:szCs w:val="19"/>
    </w:rPr>
  </w:style>
  <w:style w:type="character" w:styleId="a6">
    <w:name w:val="Strong"/>
    <w:basedOn w:val="a0"/>
    <w:qFormat/>
    <w:rsid w:val="00914EF9"/>
    <w:rPr>
      <w:b/>
      <w:bCs/>
    </w:rPr>
  </w:style>
  <w:style w:type="character" w:styleId="a7">
    <w:name w:val="Emphasis"/>
    <w:basedOn w:val="a0"/>
    <w:qFormat/>
    <w:rsid w:val="00914EF9"/>
    <w:rPr>
      <w:i/>
      <w:iCs/>
    </w:rPr>
  </w:style>
  <w:style w:type="paragraph" w:styleId="a8">
    <w:name w:val="Balloon Text"/>
    <w:basedOn w:val="a"/>
    <w:link w:val="a9"/>
    <w:uiPriority w:val="99"/>
    <w:semiHidden/>
    <w:unhideWhenUsed/>
    <w:rsid w:val="00914EF9"/>
    <w:rPr>
      <w:rFonts w:ascii="Tahoma" w:hAnsi="Tahoma" w:cs="Tahoma"/>
      <w:sz w:val="16"/>
      <w:szCs w:val="16"/>
    </w:rPr>
  </w:style>
  <w:style w:type="character" w:customStyle="1" w:styleId="a9">
    <w:name w:val="Текст выноски Знак"/>
    <w:basedOn w:val="a0"/>
    <w:link w:val="a8"/>
    <w:uiPriority w:val="99"/>
    <w:semiHidden/>
    <w:rsid w:val="00914EF9"/>
    <w:rPr>
      <w:rFonts w:ascii="Tahoma" w:eastAsia="Times New Roman" w:hAnsi="Tahoma" w:cs="Tahoma"/>
      <w:sz w:val="16"/>
      <w:szCs w:val="16"/>
      <w:lang w:eastAsia="ru-RU"/>
    </w:rPr>
  </w:style>
  <w:style w:type="paragraph" w:styleId="aa">
    <w:name w:val="header"/>
    <w:basedOn w:val="a"/>
    <w:link w:val="ab"/>
    <w:uiPriority w:val="99"/>
    <w:semiHidden/>
    <w:unhideWhenUsed/>
    <w:rsid w:val="00EF213D"/>
    <w:pPr>
      <w:tabs>
        <w:tab w:val="center" w:pos="4677"/>
        <w:tab w:val="right" w:pos="9355"/>
      </w:tabs>
    </w:pPr>
  </w:style>
  <w:style w:type="character" w:customStyle="1" w:styleId="ab">
    <w:name w:val="Верхний колонтитул Знак"/>
    <w:basedOn w:val="a0"/>
    <w:link w:val="aa"/>
    <w:uiPriority w:val="99"/>
    <w:semiHidden/>
    <w:rsid w:val="00EF213D"/>
    <w:rPr>
      <w:rFonts w:ascii="Arial" w:eastAsia="Times New Roman" w:hAnsi="Arial" w:cs="Arial"/>
      <w:sz w:val="20"/>
      <w:szCs w:val="20"/>
      <w:lang w:eastAsia="ru-RU"/>
    </w:rPr>
  </w:style>
  <w:style w:type="paragraph" w:styleId="ac">
    <w:name w:val="footer"/>
    <w:basedOn w:val="a"/>
    <w:link w:val="ad"/>
    <w:uiPriority w:val="99"/>
    <w:semiHidden/>
    <w:unhideWhenUsed/>
    <w:rsid w:val="00EF213D"/>
    <w:pPr>
      <w:tabs>
        <w:tab w:val="center" w:pos="4677"/>
        <w:tab w:val="right" w:pos="9355"/>
      </w:tabs>
    </w:pPr>
  </w:style>
  <w:style w:type="character" w:customStyle="1" w:styleId="ad">
    <w:name w:val="Нижний колонтитул Знак"/>
    <w:basedOn w:val="a0"/>
    <w:link w:val="ac"/>
    <w:uiPriority w:val="99"/>
    <w:semiHidden/>
    <w:rsid w:val="00EF213D"/>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62064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files.1september.ru/festival/articles/501029/img9.jpg" TargetMode="External"/><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http://files.1september.ru/festival/articles/501029/img5.jpg"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yperlink" Target="http://festival.1september.ru/subjects/22/" TargetMode="External"/><Relationship Id="rId33" Type="http://schemas.openxmlformats.org/officeDocument/2006/relationships/image" Target="media/image20.jpeg"/><Relationship Id="rId38" Type="http://schemas.openxmlformats.org/officeDocument/2006/relationships/image" Target="http://files.1september.ru/festival/articles/501029/img7.jp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festival.1september.ru/authors/100-673-717/" TargetMode="External"/><Relationship Id="rId32" Type="http://schemas.openxmlformats.org/officeDocument/2006/relationships/image" Target="http://files.1september.ru/festival/articles/501029/img4.jpg" TargetMode="External"/><Relationship Id="rId37" Type="http://schemas.openxmlformats.org/officeDocument/2006/relationships/image" Target="media/image22.jpeg"/><Relationship Id="rId40" Type="http://schemas.openxmlformats.org/officeDocument/2006/relationships/image" Target="http://files.1september.ru/festival/articles/501029/img8.jpg" TargetMode="External"/><Relationship Id="rId5" Type="http://schemas.openxmlformats.org/officeDocument/2006/relationships/footnotes" Target="footnotes.xml"/><Relationship Id="rId15" Type="http://schemas.openxmlformats.org/officeDocument/2006/relationships/image" Target="http://files.1september.ru/festival/articles/501029/img10.jpg" TargetMode="External"/><Relationship Id="rId23" Type="http://schemas.openxmlformats.org/officeDocument/2006/relationships/image" Target="media/image15.png"/><Relationship Id="rId28" Type="http://schemas.openxmlformats.org/officeDocument/2006/relationships/image" Target="http://files.1september.ru/festival/articles/501029/img2.jpg" TargetMode="External"/><Relationship Id="rId36" Type="http://schemas.openxmlformats.org/officeDocument/2006/relationships/image" Target="http://files.1september.ru/festival/articles/501029/img6.jpg"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http://files.1september.ru/festival/articles/501029/img3.jpg" TargetMode="External"/><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10</Pages>
  <Words>2272</Words>
  <Characters>12952</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Santos</dc:creator>
  <cp:keywords/>
  <dc:description/>
  <cp:lastModifiedBy>Santos</cp:lastModifiedBy>
  <cp:revision>4</cp:revision>
  <cp:lastPrinted>2010-12-07T19:27:00Z</cp:lastPrinted>
  <dcterms:created xsi:type="dcterms:W3CDTF">2010-12-07T16:53:00Z</dcterms:created>
  <dcterms:modified xsi:type="dcterms:W3CDTF">2010-12-07T19:29:00Z</dcterms:modified>
</cp:coreProperties>
</file>